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BF70" w14:textId="103D5208"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E95BBA">
            <w:rPr>
              <w:rFonts w:asciiTheme="majorHAnsi" w:hAnsiTheme="majorHAnsi"/>
              <w:sz w:val="20"/>
              <w:szCs w:val="20"/>
            </w:rPr>
            <w:t>FA21 (2014)</w:t>
          </w:r>
        </w:sdtContent>
      </w:sdt>
    </w:p>
    <w:p w14:paraId="1138FF76"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433281790" w:edGrp="everyone"/>
    <w:p w14:paraId="52AD0830" w14:textId="77777777" w:rsidR="00AF3758" w:rsidRPr="00592A95" w:rsidRDefault="00B42CB6"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951251">
            <w:rPr>
              <w:rFonts w:ascii="MS Gothic" w:eastAsia="MS Gothic" w:hAnsiTheme="majorHAnsi"/>
            </w:rPr>
            <w:t>x</w:t>
          </w:r>
          <w:proofErr w:type="gramEnd"/>
        </w:sdtContent>
      </w:sdt>
      <w:permEnd w:id="433281790"/>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027650249" w:edGrp="everyone"/>
    <w:p w14:paraId="53200DBA" w14:textId="77777777" w:rsidR="001F5E9E" w:rsidRPr="001F5E9E" w:rsidRDefault="00B42CB6" w:rsidP="001F5E9E">
      <w:pPr>
        <w:rPr>
          <w:rFonts w:asciiTheme="majorHAnsi" w:hAnsiTheme="majorHAnsi" w:cs="Arial"/>
          <w:color w:val="0000FF"/>
          <w:sz w:val="20"/>
          <w:szCs w:val="20"/>
          <w:u w:val="single"/>
        </w:rPr>
      </w:pPr>
      <w:sdt>
        <w:sdtPr>
          <w:rPr>
            <w:rFonts w:ascii="MS Gothic" w:eastAsia="MS Gothic" w:hAnsiTheme="majorHAnsi"/>
          </w:rPr>
          <w:id w:val="-231626908"/>
        </w:sdtPr>
        <w:sdtEndPr/>
        <w:sdtContent>
          <w:r w:rsidR="00FD49E0">
            <w:rPr>
              <w:rFonts w:ascii="MS Gothic" w:eastAsia="MS Gothic" w:hAnsiTheme="majorHAnsi" w:hint="eastAsia"/>
            </w:rPr>
            <w:t>☐</w:t>
          </w:r>
        </w:sdtContent>
      </w:sdt>
      <w:permEnd w:id="202765024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2496FE07"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 w14:paraId="0FBB6ED1" w14:textId="77777777"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14:paraId="4F9C0B90" w14:textId="77777777"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0ABF7D3D" w14:textId="77777777">
        <w:trPr>
          <w:trHeight w:val="1089"/>
        </w:trPr>
        <w:tc>
          <w:tcPr>
            <w:tcW w:w="5451" w:type="dxa"/>
            <w:vAlign w:val="center"/>
          </w:tcPr>
          <w:p w14:paraId="307475EB"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4544414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5444149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71165786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1657866"/>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7EDC93B5" w14:textId="77777777" w:rsidR="00FD49E0" w:rsidRPr="00592A95" w:rsidRDefault="00B42CB6" w:rsidP="0039762B">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59265615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92656150"/>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87796229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7962294"/>
              </w:sdtContent>
            </w:sdt>
          </w:p>
          <w:p w14:paraId="6F1B70B3" w14:textId="77777777" w:rsidR="00FD49E0" w:rsidRPr="00592A95" w:rsidRDefault="00FD49E0" w:rsidP="0039762B">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7269F14A" w14:textId="77777777">
        <w:trPr>
          <w:trHeight w:val="1089"/>
        </w:trPr>
        <w:tc>
          <w:tcPr>
            <w:tcW w:w="5451" w:type="dxa"/>
            <w:vAlign w:val="center"/>
          </w:tcPr>
          <w:p w14:paraId="6F344A86"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76904152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6904152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31860425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8604259"/>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441BEDD1"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24374766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4374766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20553430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5343020"/>
              </w:sdtContent>
            </w:sdt>
          </w:p>
          <w:p w14:paraId="7E7F3D91" w14:textId="77777777" w:rsidR="00FD49E0" w:rsidRPr="00592A95" w:rsidRDefault="00FD49E0" w:rsidP="0039762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3F6C81BC" w14:textId="77777777">
        <w:trPr>
          <w:trHeight w:val="1089"/>
        </w:trPr>
        <w:tc>
          <w:tcPr>
            <w:tcW w:w="5451" w:type="dxa"/>
            <w:vAlign w:val="center"/>
          </w:tcPr>
          <w:p w14:paraId="655A8969"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46964945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6964945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98636289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636289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5D565FC7"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68977594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8977594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89026182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0261823"/>
              </w:sdtContent>
            </w:sdt>
          </w:p>
          <w:p w14:paraId="55A53EF1" w14:textId="77777777" w:rsidR="00FD49E0" w:rsidRPr="00592A95" w:rsidRDefault="00FD49E0" w:rsidP="0039762B">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4D4AB4BD" w14:textId="77777777">
        <w:trPr>
          <w:trHeight w:val="1089"/>
        </w:trPr>
        <w:tc>
          <w:tcPr>
            <w:tcW w:w="5451" w:type="dxa"/>
            <w:vAlign w:val="center"/>
          </w:tcPr>
          <w:p w14:paraId="40B9EF80"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659713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6597134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5041554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041554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3825D20C"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031698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031698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742645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4264591"/>
              </w:sdtContent>
            </w:sdt>
          </w:p>
          <w:p w14:paraId="1DF7FA51" w14:textId="77777777" w:rsidR="00FD49E0" w:rsidRPr="00592A95" w:rsidRDefault="00FD49E0" w:rsidP="0039762B">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13E21098" w14:textId="77777777">
        <w:trPr>
          <w:trHeight w:val="1089"/>
        </w:trPr>
        <w:tc>
          <w:tcPr>
            <w:tcW w:w="5451" w:type="dxa"/>
            <w:vAlign w:val="center"/>
          </w:tcPr>
          <w:p w14:paraId="4604A328" w14:textId="77777777" w:rsidR="00FD49E0" w:rsidRPr="00592A95" w:rsidRDefault="00FD49E0" w:rsidP="0039762B">
            <w:pPr>
              <w:rPr>
                <w:rFonts w:asciiTheme="majorHAnsi" w:hAnsiTheme="majorHAnsi"/>
                <w:sz w:val="20"/>
                <w:szCs w:val="20"/>
              </w:rPr>
            </w:pPr>
          </w:p>
        </w:tc>
        <w:tc>
          <w:tcPr>
            <w:tcW w:w="5451" w:type="dxa"/>
            <w:vAlign w:val="center"/>
          </w:tcPr>
          <w:p w14:paraId="3AF40FF8" w14:textId="77777777" w:rsidR="00FD49E0" w:rsidRPr="00592A95" w:rsidRDefault="00B42CB6" w:rsidP="0039762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6201485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6201485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9485394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4853940"/>
              </w:sdtContent>
            </w:sdt>
          </w:p>
          <w:p w14:paraId="40158026" w14:textId="77777777" w:rsidR="00FD49E0" w:rsidRPr="00592A95" w:rsidRDefault="00FD49E0" w:rsidP="0039762B">
            <w:pPr>
              <w:rPr>
                <w:rFonts w:asciiTheme="majorHAnsi" w:hAnsiTheme="majorHAnsi"/>
                <w:sz w:val="20"/>
                <w:szCs w:val="20"/>
              </w:rPr>
            </w:pPr>
            <w:r w:rsidRPr="00592A95">
              <w:rPr>
                <w:rFonts w:asciiTheme="majorHAnsi" w:hAnsiTheme="majorHAnsi"/>
                <w:b/>
                <w:sz w:val="20"/>
                <w:szCs w:val="20"/>
              </w:rPr>
              <w:t>Vice Chancellor for Academic Affairs</w:t>
            </w:r>
          </w:p>
        </w:tc>
      </w:tr>
    </w:tbl>
    <w:p w14:paraId="62A34213" w14:textId="77777777" w:rsidR="00FD49E0" w:rsidRDefault="00FD49E0" w:rsidP="00FD49E0">
      <w:pPr>
        <w:pBdr>
          <w:bottom w:val="single" w:sz="12" w:space="1" w:color="auto"/>
        </w:pBdr>
        <w:rPr>
          <w:rFonts w:asciiTheme="majorHAnsi" w:hAnsiTheme="majorHAnsi" w:cs="Arial"/>
          <w:sz w:val="20"/>
          <w:szCs w:val="20"/>
        </w:rPr>
      </w:pPr>
    </w:p>
    <w:p w14:paraId="2C2ACF36" w14:textId="77777777" w:rsidR="00636DB3" w:rsidRPr="00592A95" w:rsidRDefault="00636DB3" w:rsidP="00384538">
      <w:pPr>
        <w:pBdr>
          <w:bottom w:val="single" w:sz="12" w:space="1" w:color="auto"/>
        </w:pBdr>
        <w:rPr>
          <w:rFonts w:asciiTheme="majorHAnsi" w:hAnsiTheme="majorHAnsi" w:cs="Arial"/>
          <w:sz w:val="20"/>
          <w:szCs w:val="20"/>
        </w:rPr>
      </w:pPr>
    </w:p>
    <w:p w14:paraId="015C0B36"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14:paraId="4326B9C2" w14:textId="5ADDCD0B" w:rsidR="00F87DAF" w:rsidRDefault="003D71BF" w:rsidP="00F87DAF">
          <w:pPr>
            <w:tabs>
              <w:tab w:val="left" w:pos="360"/>
              <w:tab w:val="left" w:pos="720"/>
            </w:tabs>
            <w:spacing w:after="0" w:line="240" w:lineRule="auto"/>
            <w:rPr>
              <w:rFonts w:asciiTheme="majorHAnsi" w:hAnsiTheme="majorHAnsi" w:cs="Arial"/>
              <w:sz w:val="20"/>
              <w:szCs w:val="20"/>
            </w:rPr>
          </w:pPr>
          <w:r w:rsidRPr="00EB35CB">
            <w:rPr>
              <w:rFonts w:ascii="Times" w:hAnsi="Times"/>
              <w:sz w:val="20"/>
              <w:szCs w:val="20"/>
            </w:rPr>
            <w:t xml:space="preserve">ART </w:t>
          </w:r>
          <w:r w:rsidR="00BA301E">
            <w:rPr>
              <w:rFonts w:ascii="Times" w:hAnsi="Times"/>
              <w:sz w:val="20"/>
              <w:szCs w:val="20"/>
            </w:rPr>
            <w:t>3433</w:t>
          </w:r>
          <w:r w:rsidRPr="00EB35CB">
            <w:rPr>
              <w:rFonts w:ascii="Times" w:hAnsi="Times"/>
              <w:sz w:val="20"/>
              <w:szCs w:val="20"/>
            </w:rPr>
            <w:t xml:space="preserve">, </w:t>
          </w:r>
          <w:r w:rsidR="00BA301E">
            <w:rPr>
              <w:rFonts w:ascii="Times" w:hAnsi="Times"/>
              <w:sz w:val="20"/>
              <w:szCs w:val="20"/>
            </w:rPr>
            <w:t>Digital Illustration</w:t>
          </w:r>
        </w:p>
      </w:sdtContent>
    </w:sdt>
    <w:p w14:paraId="3FB12896"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A6ED10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14:paraId="58556E14" w14:textId="77777777" w:rsidR="00F87DAF" w:rsidRDefault="0030580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C104A8">
              <w:rPr>
                <w:rStyle w:val="Hyperlink"/>
                <w:rFonts w:asciiTheme="majorHAnsi" w:hAnsiTheme="majorHAnsi" w:cs="Arial"/>
                <w:sz w:val="20"/>
                <w:szCs w:val="20"/>
              </w:rPr>
              <w:t>csteele@astate.edu</w:t>
            </w:r>
          </w:hyperlink>
          <w:r>
            <w:rPr>
              <w:rFonts w:asciiTheme="majorHAnsi" w:hAnsiTheme="majorHAnsi" w:cs="Arial"/>
              <w:sz w:val="20"/>
              <w:szCs w:val="20"/>
            </w:rPr>
            <w:t>, 870.530.1317</w:t>
          </w:r>
        </w:p>
      </w:sdtContent>
    </w:sdt>
    <w:p w14:paraId="606CD71F"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A85A2A4" w14:textId="77777777"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14:paraId="03BD5A61" w14:textId="77777777" w:rsidR="00F87DAF" w:rsidRDefault="0030580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AC0F04">
            <w:rPr>
              <w:rFonts w:asciiTheme="majorHAnsi" w:hAnsiTheme="majorHAnsi" w:cs="Arial"/>
              <w:sz w:val="20"/>
              <w:szCs w:val="20"/>
            </w:rPr>
            <w:t>2022</w:t>
          </w:r>
        </w:p>
      </w:sdtContent>
    </w:sdt>
    <w:p w14:paraId="1240E4D4" w14:textId="77777777" w:rsidR="0073125A" w:rsidRPr="00592A95" w:rsidRDefault="0073125A" w:rsidP="00F87DAF">
      <w:pPr>
        <w:tabs>
          <w:tab w:val="left" w:pos="360"/>
          <w:tab w:val="left" w:pos="720"/>
        </w:tabs>
        <w:spacing w:after="0" w:line="240" w:lineRule="auto"/>
        <w:rPr>
          <w:rFonts w:asciiTheme="majorHAnsi" w:hAnsiTheme="majorHAnsi" w:cs="Arial"/>
          <w:sz w:val="20"/>
          <w:szCs w:val="20"/>
        </w:rPr>
      </w:pPr>
    </w:p>
    <w:p w14:paraId="5E974539"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6C477BF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14:paraId="0D6C826A" w14:textId="77777777" w:rsidR="00F87DAF" w:rsidRDefault="0030580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BFA Graphic Design and BFA Graphic Design, Digital Design Emphasis students</w:t>
          </w:r>
        </w:p>
      </w:sdtContent>
    </w:sdt>
    <w:p w14:paraId="16D3C66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14:paraId="556ED8C5" w14:textId="3AB946C4" w:rsidR="00F87DAF" w:rsidRDefault="0030580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is being revised and offered </w:t>
          </w:r>
          <w:r w:rsidR="00BA301E">
            <w:rPr>
              <w:rFonts w:asciiTheme="majorHAnsi" w:hAnsiTheme="majorHAnsi" w:cs="Arial"/>
              <w:sz w:val="20"/>
              <w:szCs w:val="20"/>
            </w:rPr>
            <w:t>throughout the program and in</w:t>
          </w:r>
          <w:r>
            <w:rPr>
              <w:rFonts w:asciiTheme="majorHAnsi" w:hAnsiTheme="majorHAnsi" w:cs="Arial"/>
              <w:sz w:val="20"/>
              <w:szCs w:val="20"/>
            </w:rPr>
            <w:t xml:space="preserve"> ART </w:t>
          </w:r>
          <w:r w:rsidR="00D21AF4">
            <w:rPr>
              <w:rFonts w:asciiTheme="majorHAnsi" w:hAnsiTheme="majorHAnsi" w:cs="Arial"/>
              <w:sz w:val="20"/>
              <w:szCs w:val="20"/>
            </w:rPr>
            <w:t xml:space="preserve">1411 Design Technology. </w:t>
          </w:r>
        </w:p>
      </w:sdtContent>
    </w:sdt>
    <w:p w14:paraId="187EF3BB"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59591191" w14:textId="77777777" w:rsidR="00DA4650" w:rsidRPr="005522D7" w:rsidRDefault="00DA4650" w:rsidP="00FD49E0">
      <w:pPr>
        <w:tabs>
          <w:tab w:val="left" w:pos="360"/>
          <w:tab w:val="left" w:pos="720"/>
        </w:tabs>
        <w:spacing w:after="0" w:line="240" w:lineRule="auto"/>
        <w:rPr>
          <w:rFonts w:asciiTheme="majorHAnsi" w:hAnsiTheme="majorHAnsi" w:cs="Arial"/>
          <w:sz w:val="20"/>
          <w:szCs w:val="20"/>
        </w:rPr>
      </w:pPr>
    </w:p>
    <w:p w14:paraId="4903D033" w14:textId="77777777"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14:paraId="32571D47"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14:paraId="70DC9907" w14:textId="77777777" w:rsidR="00BA301E" w:rsidRDefault="00BA301E" w:rsidP="00B81D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interested in Digital Illustration beyond what is taught in the existing Graphic Design courses, will have the opportunity to explore this in the new electives.</w:t>
          </w:r>
        </w:p>
        <w:p w14:paraId="68A88AEB" w14:textId="77777777" w:rsidR="005522D7" w:rsidRPr="005522D7" w:rsidRDefault="00B42CB6" w:rsidP="00B81D32">
          <w:pPr>
            <w:tabs>
              <w:tab w:val="left" w:pos="360"/>
              <w:tab w:val="left" w:pos="720"/>
            </w:tabs>
            <w:spacing w:after="0" w:line="240" w:lineRule="auto"/>
            <w:rPr>
              <w:rFonts w:asciiTheme="majorHAnsi" w:hAnsiTheme="majorHAnsi" w:cs="Arial"/>
              <w:sz w:val="20"/>
              <w:szCs w:val="20"/>
            </w:rPr>
          </w:pPr>
        </w:p>
      </w:sdtContent>
    </w:sdt>
    <w:p w14:paraId="24E64BCA" w14:textId="77777777"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30580A">
            <w:rPr>
              <w:rFonts w:asciiTheme="majorHAnsi" w:hAnsiTheme="majorHAnsi" w:cs="Arial"/>
              <w:sz w:val="20"/>
              <w:szCs w:val="20"/>
            </w:rPr>
            <w:t>No</w:t>
          </w:r>
        </w:sdtContent>
      </w:sdt>
    </w:p>
    <w:p w14:paraId="31F645DF" w14:textId="77777777" w:rsidR="00F87DAF" w:rsidRPr="005522D7" w:rsidRDefault="00F87DAF" w:rsidP="00FD49E0">
      <w:pPr>
        <w:tabs>
          <w:tab w:val="left" w:pos="360"/>
        </w:tabs>
        <w:spacing w:after="0" w:line="240" w:lineRule="auto"/>
        <w:rPr>
          <w:rFonts w:asciiTheme="majorHAnsi" w:hAnsiTheme="majorHAnsi" w:cs="Arial"/>
          <w:sz w:val="20"/>
          <w:szCs w:val="20"/>
        </w:rPr>
      </w:pPr>
    </w:p>
    <w:p w14:paraId="4FE34C69" w14:textId="77777777"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38376839" w:edGrp="everyone" w:displacedByCustomXml="prev"/>
        <w:p w14:paraId="5DF72E29" w14:textId="77777777"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38376839" w:displacedByCustomXml="next"/>
      </w:sdtContent>
    </w:sdt>
    <w:p w14:paraId="6EB2C8D0" w14:textId="77777777" w:rsidR="005522D7" w:rsidRDefault="005522D7" w:rsidP="00FD49E0">
      <w:pPr>
        <w:tabs>
          <w:tab w:val="left" w:pos="360"/>
        </w:tabs>
        <w:spacing w:after="0" w:line="240" w:lineRule="auto"/>
        <w:rPr>
          <w:rFonts w:asciiTheme="majorHAnsi" w:hAnsiTheme="majorHAnsi" w:cs="Arial"/>
          <w:sz w:val="20"/>
          <w:szCs w:val="20"/>
        </w:rPr>
      </w:pPr>
    </w:p>
    <w:p w14:paraId="5BCEBF4F" w14:textId="77777777" w:rsidR="00DA4650" w:rsidRPr="00665524" w:rsidRDefault="00DA4650" w:rsidP="00FD49E0">
      <w:pPr>
        <w:tabs>
          <w:tab w:val="left" w:pos="360"/>
        </w:tabs>
        <w:spacing w:after="0" w:line="240" w:lineRule="auto"/>
        <w:rPr>
          <w:rFonts w:asciiTheme="majorHAnsi" w:hAnsiTheme="majorHAnsi" w:cs="Arial"/>
          <w:sz w:val="20"/>
          <w:szCs w:val="20"/>
        </w:rPr>
      </w:pPr>
    </w:p>
    <w:p w14:paraId="258E1B55" w14:textId="365260C5"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301E">
            <w:rPr>
              <w:rFonts w:asciiTheme="majorHAnsi" w:hAnsiTheme="majorHAnsi" w:cs="Arial"/>
              <w:sz w:val="20"/>
              <w:szCs w:val="20"/>
            </w:rPr>
            <w:t>No</w:t>
          </w:r>
        </w:sdtContent>
      </w:sdt>
    </w:p>
    <w:p w14:paraId="57BB595B" w14:textId="77777777"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14:paraId="495FCADB" w14:textId="6783814A" w:rsidR="00F87DAF" w:rsidRPr="00B81D32" w:rsidRDefault="00BA301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AF60261"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AC646BD" w14:textId="77777777"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14:paraId="3394921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5B600A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244079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6E5296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071B7D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5A7B7F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E4A0D7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9F2B2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EB7659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CC04FE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8C738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DD5146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27C233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b/>
          <w:sz w:val="36"/>
          <w:szCs w:val="36"/>
        </w:rPr>
        <w:id w:val="-97950460"/>
      </w:sdtPr>
      <w:sdtEndPr>
        <w:rPr>
          <w:b w:val="0"/>
          <w:sz w:val="20"/>
          <w:szCs w:val="20"/>
        </w:rPr>
      </w:sdtEndPr>
      <w:sdtContent>
        <w:p w14:paraId="7B1C5551" w14:textId="22289D0C" w:rsidR="007C2735" w:rsidRDefault="007C2735" w:rsidP="007C2735">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 xml:space="preserve">ASU-J 2014-2015 Undergraduate Bulletin, page </w:t>
          </w:r>
          <w:r>
            <w:rPr>
              <w:rFonts w:asciiTheme="majorHAnsi" w:hAnsiTheme="majorHAnsi" w:cs="Arial"/>
              <w:b/>
              <w:sz w:val="36"/>
              <w:szCs w:val="36"/>
            </w:rPr>
            <w:t>211</w:t>
          </w:r>
        </w:p>
        <w:p w14:paraId="09020B73" w14:textId="77777777" w:rsidR="007C2735" w:rsidRPr="00DC6246" w:rsidRDefault="007C2735" w:rsidP="007C2735">
          <w:pPr>
            <w:widowControl w:val="0"/>
            <w:autoSpaceDE w:val="0"/>
            <w:autoSpaceDN w:val="0"/>
            <w:adjustRightInd w:val="0"/>
            <w:spacing w:after="80" w:line="240" w:lineRule="auto"/>
            <w:jc w:val="center"/>
            <w:rPr>
              <w:rFonts w:ascii="Myriad Pro Cond" w:hAnsi="Myriad Pro Cond" w:cs="Myriad Pro Cond"/>
              <w:color w:val="221E1F"/>
              <w:sz w:val="32"/>
              <w:szCs w:val="32"/>
            </w:rPr>
          </w:pPr>
          <w:r w:rsidRPr="00DC6246">
            <w:rPr>
              <w:rFonts w:ascii="Myriad Pro Cond" w:hAnsi="Myriad Pro Cond" w:cs="Myriad Pro Cond"/>
              <w:b/>
              <w:bCs/>
              <w:color w:val="221E1F"/>
              <w:sz w:val="32"/>
              <w:szCs w:val="32"/>
            </w:rPr>
            <w:t xml:space="preserve">Major in Graphic Design (cont.) </w:t>
          </w:r>
        </w:p>
        <w:p w14:paraId="2E7DFA8B" w14:textId="77777777" w:rsidR="007C2735" w:rsidRPr="00DC6246" w:rsidRDefault="007C2735" w:rsidP="007C2735">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32017014" w14:textId="77777777" w:rsidR="007C2735" w:rsidRDefault="007C2735" w:rsidP="007C2735">
          <w:pPr>
            <w:spacing w:line="240" w:lineRule="auto"/>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w:t>
          </w:r>
          <w:hyperlink r:id="rId11" w:history="1">
            <w:r w:rsidRPr="00492587">
              <w:rPr>
                <w:rStyle w:val="Hyperlink"/>
                <w:rFonts w:ascii="Arial" w:hAnsi="Arial" w:cs="Arial"/>
                <w:sz w:val="16"/>
                <w:szCs w:val="16"/>
              </w:rPr>
              <w:t>http://registrar.astate.edu/</w:t>
            </w:r>
          </w:hyperlink>
          <w:r w:rsidRPr="00DC6246">
            <w:rPr>
              <w:rFonts w:ascii="Arial" w:hAnsi="Arial" w:cs="Arial"/>
              <w:color w:val="221E1F"/>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7C2735" w:rsidRPr="00DC6246" w14:paraId="7FA9F147" w14:textId="77777777" w:rsidTr="00B86347">
            <w:trPr>
              <w:gridAfter w:val="1"/>
              <w:wAfter w:w="143" w:type="dxa"/>
              <w:trHeight w:val="79"/>
            </w:trPr>
            <w:tc>
              <w:tcPr>
                <w:tcW w:w="2792" w:type="dxa"/>
              </w:tcPr>
              <w:p w14:paraId="7C3570F9" w14:textId="77777777" w:rsidR="007C2735" w:rsidRPr="00240BF9" w:rsidRDefault="007C2735" w:rsidP="00B86347">
                <w:pPr>
                  <w:widowControl w:val="0"/>
                  <w:autoSpaceDE w:val="0"/>
                  <w:autoSpaceDN w:val="0"/>
                  <w:adjustRightInd w:val="0"/>
                  <w:spacing w:after="0" w:line="240" w:lineRule="auto"/>
                  <w:rPr>
                    <w:rFonts w:ascii="Arial" w:hAnsi="Arial" w:cs="Arial"/>
                    <w:sz w:val="12"/>
                    <w:szCs w:val="12"/>
                  </w:rPr>
                </w:pPr>
                <w:r w:rsidRPr="00240BF9">
                  <w:rPr>
                    <w:rFonts w:ascii="Arial" w:hAnsi="Arial" w:cs="Arial"/>
                    <w:sz w:val="12"/>
                    <w:szCs w:val="12"/>
                  </w:rPr>
                  <w:t xml:space="preserve">ART 3413, Identity Design </w:t>
                </w:r>
              </w:p>
            </w:tc>
            <w:tc>
              <w:tcPr>
                <w:tcW w:w="2792" w:type="dxa"/>
                <w:gridSpan w:val="2"/>
              </w:tcPr>
              <w:p w14:paraId="293C0C20" w14:textId="77777777" w:rsidR="007C2735" w:rsidRPr="00782521" w:rsidRDefault="007C2735" w:rsidP="00B86347">
                <w:pPr>
                  <w:widowControl w:val="0"/>
                  <w:autoSpaceDE w:val="0"/>
                  <w:autoSpaceDN w:val="0"/>
                  <w:adjustRightInd w:val="0"/>
                  <w:spacing w:after="0" w:line="240" w:lineRule="auto"/>
                  <w:jc w:val="center"/>
                  <w:rPr>
                    <w:rFonts w:ascii="Arial" w:hAnsi="Arial" w:cs="Arial"/>
                    <w:sz w:val="12"/>
                    <w:szCs w:val="12"/>
                  </w:rPr>
                </w:pPr>
                <w:r w:rsidRPr="00782521">
                  <w:rPr>
                    <w:rFonts w:ascii="Arial" w:hAnsi="Arial" w:cs="Arial"/>
                    <w:sz w:val="12"/>
                    <w:szCs w:val="12"/>
                  </w:rPr>
                  <w:t xml:space="preserve">3 </w:t>
                </w:r>
              </w:p>
            </w:tc>
          </w:tr>
          <w:tr w:rsidR="007C2735" w:rsidRPr="00BA301E" w14:paraId="265B4EDF" w14:textId="77777777" w:rsidTr="00B86347">
            <w:trPr>
              <w:gridAfter w:val="1"/>
              <w:wAfter w:w="143" w:type="dxa"/>
              <w:trHeight w:val="79"/>
            </w:trPr>
            <w:tc>
              <w:tcPr>
                <w:tcW w:w="2792" w:type="dxa"/>
              </w:tcPr>
              <w:p w14:paraId="359A1FD6" w14:textId="77777777" w:rsidR="007C2735" w:rsidRPr="00BA301E" w:rsidRDefault="007C2735" w:rsidP="00B86347">
                <w:pPr>
                  <w:widowControl w:val="0"/>
                  <w:autoSpaceDE w:val="0"/>
                  <w:autoSpaceDN w:val="0"/>
                  <w:adjustRightInd w:val="0"/>
                  <w:spacing w:after="0" w:line="240" w:lineRule="auto"/>
                  <w:rPr>
                    <w:rFonts w:ascii="Arial" w:hAnsi="Arial" w:cs="Arial"/>
                    <w:strike/>
                    <w:sz w:val="12"/>
                    <w:szCs w:val="12"/>
                  </w:rPr>
                </w:pPr>
                <w:r w:rsidRPr="00BA301E">
                  <w:rPr>
                    <w:rFonts w:ascii="Arial" w:hAnsi="Arial" w:cs="Arial"/>
                    <w:strike/>
                    <w:sz w:val="12"/>
                    <w:szCs w:val="12"/>
                  </w:rPr>
                  <w:t xml:space="preserve">ART 3423, Package Design </w:t>
                </w:r>
              </w:p>
            </w:tc>
            <w:tc>
              <w:tcPr>
                <w:tcW w:w="2792" w:type="dxa"/>
                <w:gridSpan w:val="2"/>
              </w:tcPr>
              <w:p w14:paraId="74C43612" w14:textId="77777777" w:rsidR="007C2735" w:rsidRPr="00BA301E" w:rsidRDefault="007C2735" w:rsidP="00B86347">
                <w:pPr>
                  <w:widowControl w:val="0"/>
                  <w:autoSpaceDE w:val="0"/>
                  <w:autoSpaceDN w:val="0"/>
                  <w:adjustRightInd w:val="0"/>
                  <w:spacing w:after="0" w:line="240" w:lineRule="auto"/>
                  <w:jc w:val="center"/>
                  <w:rPr>
                    <w:rFonts w:ascii="Arial" w:hAnsi="Arial" w:cs="Arial"/>
                    <w:strike/>
                    <w:sz w:val="12"/>
                    <w:szCs w:val="12"/>
                  </w:rPr>
                </w:pPr>
                <w:r w:rsidRPr="00BA301E">
                  <w:rPr>
                    <w:rFonts w:ascii="Arial" w:hAnsi="Arial" w:cs="Arial"/>
                    <w:strike/>
                    <w:sz w:val="12"/>
                    <w:szCs w:val="12"/>
                  </w:rPr>
                  <w:t xml:space="preserve">3 </w:t>
                </w:r>
              </w:p>
            </w:tc>
          </w:tr>
          <w:tr w:rsidR="007C2735" w:rsidRPr="00DC6246" w14:paraId="6BBD3E05" w14:textId="77777777" w:rsidTr="00B86347">
            <w:trPr>
              <w:gridAfter w:val="1"/>
              <w:wAfter w:w="143" w:type="dxa"/>
              <w:trHeight w:val="79"/>
            </w:trPr>
            <w:tc>
              <w:tcPr>
                <w:tcW w:w="2792" w:type="dxa"/>
              </w:tcPr>
              <w:p w14:paraId="17ED7E15" w14:textId="77777777" w:rsidR="007C2735" w:rsidRPr="00BA301E" w:rsidRDefault="007C2735" w:rsidP="00B86347">
                <w:pPr>
                  <w:widowControl w:val="0"/>
                  <w:autoSpaceDE w:val="0"/>
                  <w:autoSpaceDN w:val="0"/>
                  <w:adjustRightInd w:val="0"/>
                  <w:spacing w:after="0" w:line="240" w:lineRule="auto"/>
                  <w:rPr>
                    <w:rFonts w:ascii="Arial" w:hAnsi="Arial" w:cs="Arial"/>
                    <w:strike/>
                    <w:color w:val="FF0000"/>
                    <w:sz w:val="24"/>
                    <w:szCs w:val="24"/>
                  </w:rPr>
                </w:pPr>
                <w:r w:rsidRPr="00BA301E">
                  <w:rPr>
                    <w:rFonts w:ascii="Arial" w:hAnsi="Arial" w:cs="Arial"/>
                    <w:strike/>
                    <w:color w:val="FF0000"/>
                    <w:sz w:val="24"/>
                    <w:szCs w:val="24"/>
                  </w:rPr>
                  <w:t xml:space="preserve">ART 3433, Digital Illustration </w:t>
                </w:r>
              </w:p>
            </w:tc>
            <w:tc>
              <w:tcPr>
                <w:tcW w:w="2792" w:type="dxa"/>
                <w:gridSpan w:val="2"/>
              </w:tcPr>
              <w:p w14:paraId="0D0AA088" w14:textId="77777777" w:rsidR="007C2735" w:rsidRPr="00E024D9" w:rsidRDefault="007C2735" w:rsidP="00B86347">
                <w:pPr>
                  <w:widowControl w:val="0"/>
                  <w:autoSpaceDE w:val="0"/>
                  <w:autoSpaceDN w:val="0"/>
                  <w:adjustRightInd w:val="0"/>
                  <w:spacing w:after="0" w:line="240" w:lineRule="auto"/>
                  <w:jc w:val="center"/>
                  <w:rPr>
                    <w:rFonts w:ascii="Arial" w:hAnsi="Arial" w:cs="Arial"/>
                    <w:strike/>
                    <w:color w:val="FF0000"/>
                    <w:sz w:val="12"/>
                    <w:szCs w:val="12"/>
                  </w:rPr>
                </w:pPr>
                <w:r w:rsidRPr="00E024D9">
                  <w:rPr>
                    <w:rFonts w:ascii="Arial" w:hAnsi="Arial" w:cs="Arial"/>
                    <w:strike/>
                    <w:color w:val="FF0000"/>
                    <w:sz w:val="12"/>
                    <w:szCs w:val="12"/>
                  </w:rPr>
                  <w:t xml:space="preserve">3 </w:t>
                </w:r>
              </w:p>
            </w:tc>
          </w:tr>
          <w:tr w:rsidR="007C2735" w:rsidRPr="00DC6246" w14:paraId="02D40CC1" w14:textId="77777777" w:rsidTr="00B86347">
            <w:trPr>
              <w:gridAfter w:val="1"/>
              <w:wAfter w:w="143" w:type="dxa"/>
              <w:trHeight w:val="180"/>
            </w:trPr>
            <w:tc>
              <w:tcPr>
                <w:tcW w:w="2792" w:type="dxa"/>
              </w:tcPr>
              <w:p w14:paraId="560143FF" w14:textId="77777777" w:rsidR="007C2735" w:rsidRPr="00DC6246" w:rsidRDefault="007C2735"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3443, Advertising Design </w:t>
                </w:r>
              </w:p>
            </w:tc>
            <w:tc>
              <w:tcPr>
                <w:tcW w:w="2792" w:type="dxa"/>
                <w:gridSpan w:val="2"/>
              </w:tcPr>
              <w:p w14:paraId="099A62FC" w14:textId="77777777" w:rsidR="007C2735" w:rsidRPr="00DC6246" w:rsidRDefault="007C2735"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7C2735" w:rsidRPr="00DC6246" w14:paraId="25927C2A" w14:textId="77777777" w:rsidTr="00B86347">
            <w:trPr>
              <w:gridAfter w:val="1"/>
              <w:wAfter w:w="143" w:type="dxa"/>
              <w:trHeight w:val="79"/>
            </w:trPr>
            <w:tc>
              <w:tcPr>
                <w:tcW w:w="2792" w:type="dxa"/>
              </w:tcPr>
              <w:p w14:paraId="1BFA0C3A" w14:textId="77777777" w:rsidR="007C2735" w:rsidRPr="00DC6246" w:rsidRDefault="007C2735"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3463, Intermediate Web Design </w:t>
                </w:r>
              </w:p>
            </w:tc>
            <w:tc>
              <w:tcPr>
                <w:tcW w:w="2792" w:type="dxa"/>
                <w:gridSpan w:val="2"/>
              </w:tcPr>
              <w:p w14:paraId="62B3C4D1" w14:textId="77777777" w:rsidR="007C2735" w:rsidRPr="00DC6246" w:rsidRDefault="007C2735"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7C2735" w:rsidRPr="00BA301E" w14:paraId="6D60F746" w14:textId="77777777" w:rsidTr="00B86347">
            <w:trPr>
              <w:trHeight w:val="79"/>
            </w:trPr>
            <w:tc>
              <w:tcPr>
                <w:tcW w:w="2863" w:type="dxa"/>
                <w:gridSpan w:val="2"/>
              </w:tcPr>
              <w:p w14:paraId="7FB222DB"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3483, Typography II</w:t>
                </w:r>
              </w:p>
            </w:tc>
            <w:tc>
              <w:tcPr>
                <w:tcW w:w="2864" w:type="dxa"/>
                <w:gridSpan w:val="2"/>
              </w:tcPr>
              <w:p w14:paraId="6FF03653" w14:textId="77777777" w:rsidR="007C2735" w:rsidRPr="00BA301E" w:rsidRDefault="007C2735" w:rsidP="00B86347">
                <w:pPr>
                  <w:widowControl w:val="0"/>
                  <w:autoSpaceDE w:val="0"/>
                  <w:autoSpaceDN w:val="0"/>
                  <w:adjustRightInd w:val="0"/>
                  <w:spacing w:after="0" w:line="240" w:lineRule="auto"/>
                  <w:jc w:val="center"/>
                  <w:rPr>
                    <w:rFonts w:ascii="Arial" w:hAnsi="Arial" w:cs="Arial"/>
                    <w:b/>
                    <w:sz w:val="12"/>
                    <w:szCs w:val="12"/>
                  </w:rPr>
                </w:pPr>
                <w:r w:rsidRPr="00BA301E">
                  <w:rPr>
                    <w:rFonts w:ascii="Arial" w:hAnsi="Arial" w:cs="Arial"/>
                    <w:b/>
                    <w:sz w:val="12"/>
                    <w:szCs w:val="12"/>
                  </w:rPr>
                  <w:t>3</w:t>
                </w:r>
              </w:p>
            </w:tc>
          </w:tr>
          <w:tr w:rsidR="007C2735" w:rsidRPr="00BA301E" w14:paraId="5BC366AF" w14:textId="77777777" w:rsidTr="00B86347">
            <w:trPr>
              <w:trHeight w:val="79"/>
            </w:trPr>
            <w:tc>
              <w:tcPr>
                <w:tcW w:w="2863" w:type="dxa"/>
                <w:gridSpan w:val="2"/>
              </w:tcPr>
              <w:p w14:paraId="3BFB32A3"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p>
            </w:tc>
            <w:tc>
              <w:tcPr>
                <w:tcW w:w="2864" w:type="dxa"/>
                <w:gridSpan w:val="2"/>
              </w:tcPr>
              <w:p w14:paraId="2ED27AF2" w14:textId="77777777" w:rsidR="007C2735" w:rsidRPr="00BA301E" w:rsidRDefault="007C2735" w:rsidP="00B86347">
                <w:pPr>
                  <w:widowControl w:val="0"/>
                  <w:autoSpaceDE w:val="0"/>
                  <w:autoSpaceDN w:val="0"/>
                  <w:adjustRightInd w:val="0"/>
                  <w:spacing w:after="0" w:line="240" w:lineRule="auto"/>
                  <w:jc w:val="center"/>
                  <w:rPr>
                    <w:rFonts w:ascii="Arial" w:hAnsi="Arial" w:cs="Arial"/>
                    <w:b/>
                    <w:sz w:val="12"/>
                    <w:szCs w:val="12"/>
                  </w:rPr>
                </w:pPr>
              </w:p>
            </w:tc>
          </w:tr>
          <w:tr w:rsidR="007C2735" w:rsidRPr="00BA301E" w14:paraId="694E49D5" w14:textId="77777777" w:rsidTr="00B86347">
            <w:trPr>
              <w:gridAfter w:val="1"/>
              <w:wAfter w:w="143" w:type="dxa"/>
              <w:trHeight w:val="79"/>
            </w:trPr>
            <w:tc>
              <w:tcPr>
                <w:tcW w:w="2792" w:type="dxa"/>
              </w:tcPr>
              <w:p w14:paraId="7247406E"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Arial" w:hAnsi="Arial" w:cs="Arial"/>
                    <w:sz w:val="12"/>
                    <w:szCs w:val="12"/>
                  </w:rPr>
                  <w:t xml:space="preserve">ART 4363, Graphic Design Internship </w:t>
                </w:r>
              </w:p>
            </w:tc>
            <w:tc>
              <w:tcPr>
                <w:tcW w:w="2792" w:type="dxa"/>
                <w:gridSpan w:val="2"/>
              </w:tcPr>
              <w:p w14:paraId="327FBBA4"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1B2BEF7B" w14:textId="77777777" w:rsidTr="00B86347">
            <w:trPr>
              <w:gridAfter w:val="1"/>
              <w:wAfter w:w="143" w:type="dxa"/>
              <w:trHeight w:val="79"/>
            </w:trPr>
            <w:tc>
              <w:tcPr>
                <w:tcW w:w="2792" w:type="dxa"/>
              </w:tcPr>
              <w:p w14:paraId="7B73669D"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Arial" w:hAnsi="Arial" w:cs="Arial"/>
                    <w:sz w:val="12"/>
                    <w:szCs w:val="12"/>
                  </w:rPr>
                  <w:t xml:space="preserve">ART 4403, Photography for the Graphic Designer </w:t>
                </w:r>
              </w:p>
            </w:tc>
            <w:tc>
              <w:tcPr>
                <w:tcW w:w="2792" w:type="dxa"/>
                <w:gridSpan w:val="2"/>
              </w:tcPr>
              <w:p w14:paraId="15348701"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2E5A28AB" w14:textId="77777777" w:rsidTr="00B86347">
            <w:trPr>
              <w:gridAfter w:val="1"/>
              <w:wAfter w:w="143" w:type="dxa"/>
              <w:trHeight w:val="79"/>
            </w:trPr>
            <w:tc>
              <w:tcPr>
                <w:tcW w:w="2792" w:type="dxa"/>
              </w:tcPr>
              <w:p w14:paraId="7F8F0B69" w14:textId="77777777" w:rsidR="007C2735" w:rsidRPr="00BA301E" w:rsidRDefault="007C2735" w:rsidP="00B86347">
                <w:pPr>
                  <w:widowControl w:val="0"/>
                  <w:autoSpaceDE w:val="0"/>
                  <w:autoSpaceDN w:val="0"/>
                  <w:adjustRightInd w:val="0"/>
                  <w:spacing w:after="0" w:line="240" w:lineRule="auto"/>
                  <w:rPr>
                    <w:rFonts w:ascii="Arial" w:hAnsi="Arial" w:cs="Arial"/>
                    <w:strike/>
                    <w:sz w:val="12"/>
                    <w:szCs w:val="12"/>
                  </w:rPr>
                </w:pPr>
                <w:r w:rsidRPr="00BA301E">
                  <w:rPr>
                    <w:rFonts w:ascii="Arial" w:hAnsi="Arial" w:cs="Arial"/>
                    <w:strike/>
                    <w:sz w:val="12"/>
                    <w:szCs w:val="12"/>
                  </w:rPr>
                  <w:t xml:space="preserve">ART 4423, Campaign Design </w:t>
                </w:r>
              </w:p>
            </w:tc>
            <w:tc>
              <w:tcPr>
                <w:tcW w:w="2792" w:type="dxa"/>
                <w:gridSpan w:val="2"/>
              </w:tcPr>
              <w:p w14:paraId="2DB5B128" w14:textId="77777777" w:rsidR="007C2735" w:rsidRPr="00BA301E" w:rsidRDefault="007C2735" w:rsidP="00B86347">
                <w:pPr>
                  <w:widowControl w:val="0"/>
                  <w:autoSpaceDE w:val="0"/>
                  <w:autoSpaceDN w:val="0"/>
                  <w:adjustRightInd w:val="0"/>
                  <w:spacing w:after="0" w:line="240" w:lineRule="auto"/>
                  <w:jc w:val="center"/>
                  <w:rPr>
                    <w:rFonts w:ascii="Arial" w:hAnsi="Arial" w:cs="Arial"/>
                    <w:strike/>
                    <w:sz w:val="12"/>
                    <w:szCs w:val="12"/>
                  </w:rPr>
                </w:pPr>
                <w:r w:rsidRPr="00BA301E">
                  <w:rPr>
                    <w:rFonts w:ascii="Arial" w:hAnsi="Arial" w:cs="Arial"/>
                    <w:strike/>
                    <w:sz w:val="12"/>
                    <w:szCs w:val="12"/>
                  </w:rPr>
                  <w:t xml:space="preserve">3 </w:t>
                </w:r>
              </w:p>
            </w:tc>
          </w:tr>
          <w:tr w:rsidR="007C2735" w:rsidRPr="00BA301E" w14:paraId="7D8CF760" w14:textId="77777777" w:rsidTr="00B86347">
            <w:trPr>
              <w:gridAfter w:val="1"/>
              <w:wAfter w:w="143" w:type="dxa"/>
              <w:trHeight w:val="79"/>
            </w:trPr>
            <w:tc>
              <w:tcPr>
                <w:tcW w:w="2792" w:type="dxa"/>
              </w:tcPr>
              <w:p w14:paraId="53D6F97E"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Arial" w:hAnsi="Arial" w:cs="Arial"/>
                    <w:sz w:val="12"/>
                    <w:szCs w:val="12"/>
                  </w:rPr>
                  <w:t>ART 4423, Branding (this change has been approved, but has not been changed in the bulletin)</w:t>
                </w:r>
              </w:p>
            </w:tc>
            <w:tc>
              <w:tcPr>
                <w:tcW w:w="2792" w:type="dxa"/>
                <w:gridSpan w:val="2"/>
              </w:tcPr>
              <w:p w14:paraId="792E3AA6"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36ECC531" w14:textId="77777777" w:rsidTr="00B86347">
            <w:trPr>
              <w:gridAfter w:val="1"/>
              <w:wAfter w:w="143" w:type="dxa"/>
              <w:trHeight w:val="79"/>
            </w:trPr>
            <w:tc>
              <w:tcPr>
                <w:tcW w:w="2792" w:type="dxa"/>
              </w:tcPr>
              <w:p w14:paraId="23FB0E7F" w14:textId="77777777" w:rsidR="007C2735" w:rsidRPr="00BA301E" w:rsidRDefault="007C2735" w:rsidP="00B86347">
                <w:pPr>
                  <w:widowControl w:val="0"/>
                  <w:autoSpaceDE w:val="0"/>
                  <w:autoSpaceDN w:val="0"/>
                  <w:adjustRightInd w:val="0"/>
                  <w:spacing w:after="0" w:line="240" w:lineRule="auto"/>
                  <w:rPr>
                    <w:rFonts w:ascii="Arial" w:hAnsi="Arial" w:cs="Arial"/>
                    <w:strike/>
                    <w:sz w:val="12"/>
                    <w:szCs w:val="12"/>
                  </w:rPr>
                </w:pPr>
                <w:r w:rsidRPr="00BA301E">
                  <w:rPr>
                    <w:rFonts w:ascii="Arial" w:hAnsi="Arial" w:cs="Arial"/>
                    <w:strike/>
                    <w:sz w:val="12"/>
                    <w:szCs w:val="12"/>
                  </w:rPr>
                  <w:lastRenderedPageBreak/>
                  <w:t xml:space="preserve">ART 4473, Advanced Web Studio </w:t>
                </w:r>
              </w:p>
            </w:tc>
            <w:tc>
              <w:tcPr>
                <w:tcW w:w="2792" w:type="dxa"/>
                <w:gridSpan w:val="2"/>
              </w:tcPr>
              <w:p w14:paraId="7167D1E9" w14:textId="77777777" w:rsidR="007C2735" w:rsidRPr="00BA301E" w:rsidRDefault="007C2735" w:rsidP="00B86347">
                <w:pPr>
                  <w:widowControl w:val="0"/>
                  <w:autoSpaceDE w:val="0"/>
                  <w:autoSpaceDN w:val="0"/>
                  <w:adjustRightInd w:val="0"/>
                  <w:spacing w:after="0" w:line="240" w:lineRule="auto"/>
                  <w:jc w:val="center"/>
                  <w:rPr>
                    <w:rFonts w:ascii="Arial" w:hAnsi="Arial" w:cs="Arial"/>
                    <w:strike/>
                    <w:sz w:val="12"/>
                    <w:szCs w:val="12"/>
                  </w:rPr>
                </w:pPr>
                <w:r w:rsidRPr="00BA301E">
                  <w:rPr>
                    <w:rFonts w:ascii="Arial" w:hAnsi="Arial" w:cs="Arial"/>
                    <w:strike/>
                    <w:sz w:val="12"/>
                    <w:szCs w:val="12"/>
                  </w:rPr>
                  <w:t xml:space="preserve">3 </w:t>
                </w:r>
              </w:p>
            </w:tc>
          </w:tr>
          <w:tr w:rsidR="007C2735" w:rsidRPr="00BA301E" w14:paraId="2C9CCC22" w14:textId="77777777" w:rsidTr="00B86347">
            <w:trPr>
              <w:gridAfter w:val="1"/>
              <w:wAfter w:w="143" w:type="dxa"/>
              <w:trHeight w:val="79"/>
            </w:trPr>
            <w:tc>
              <w:tcPr>
                <w:tcW w:w="2792" w:type="dxa"/>
              </w:tcPr>
              <w:p w14:paraId="3455B1DB" w14:textId="77777777" w:rsidR="007C2735" w:rsidRPr="00BA301E" w:rsidRDefault="007C2735" w:rsidP="00B86347">
                <w:pPr>
                  <w:widowControl w:val="0"/>
                  <w:autoSpaceDE w:val="0"/>
                  <w:autoSpaceDN w:val="0"/>
                  <w:adjustRightInd w:val="0"/>
                  <w:spacing w:after="0" w:line="240" w:lineRule="auto"/>
                  <w:rPr>
                    <w:rFonts w:ascii="Arial" w:hAnsi="Arial" w:cs="Arial"/>
                    <w:strike/>
                    <w:sz w:val="12"/>
                    <w:szCs w:val="12"/>
                  </w:rPr>
                </w:pPr>
                <w:r w:rsidRPr="00BA301E">
                  <w:rPr>
                    <w:rFonts w:ascii="Arial" w:hAnsi="Arial" w:cs="Arial"/>
                    <w:strike/>
                    <w:sz w:val="12"/>
                    <w:szCs w:val="12"/>
                  </w:rPr>
                  <w:t xml:space="preserve">ART 4491, Graphic Design Portfolio </w:t>
                </w:r>
              </w:p>
            </w:tc>
            <w:tc>
              <w:tcPr>
                <w:tcW w:w="2792" w:type="dxa"/>
                <w:gridSpan w:val="2"/>
              </w:tcPr>
              <w:p w14:paraId="5694FC38" w14:textId="77777777" w:rsidR="007C2735" w:rsidRPr="00BA301E" w:rsidRDefault="007C2735" w:rsidP="00B86347">
                <w:pPr>
                  <w:widowControl w:val="0"/>
                  <w:autoSpaceDE w:val="0"/>
                  <w:autoSpaceDN w:val="0"/>
                  <w:adjustRightInd w:val="0"/>
                  <w:spacing w:after="0" w:line="240" w:lineRule="auto"/>
                  <w:jc w:val="center"/>
                  <w:rPr>
                    <w:rFonts w:ascii="Arial" w:hAnsi="Arial" w:cs="Arial"/>
                    <w:strike/>
                    <w:sz w:val="12"/>
                    <w:szCs w:val="12"/>
                  </w:rPr>
                </w:pPr>
                <w:r w:rsidRPr="00BA301E">
                  <w:rPr>
                    <w:rFonts w:ascii="Arial" w:hAnsi="Arial" w:cs="Arial"/>
                    <w:strike/>
                    <w:sz w:val="12"/>
                    <w:szCs w:val="12"/>
                  </w:rPr>
                  <w:t xml:space="preserve">1 </w:t>
                </w:r>
              </w:p>
            </w:tc>
          </w:tr>
          <w:tr w:rsidR="007C2735" w:rsidRPr="00BA301E" w14:paraId="61AF0BCA" w14:textId="77777777" w:rsidTr="00B86347">
            <w:trPr>
              <w:gridAfter w:val="1"/>
              <w:wAfter w:w="143" w:type="dxa"/>
              <w:trHeight w:val="79"/>
            </w:trPr>
            <w:tc>
              <w:tcPr>
                <w:tcW w:w="2792" w:type="dxa"/>
              </w:tcPr>
              <w:p w14:paraId="164FFB63"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4493, Portfolio Presentation</w:t>
                </w:r>
              </w:p>
            </w:tc>
            <w:tc>
              <w:tcPr>
                <w:tcW w:w="2792" w:type="dxa"/>
                <w:gridSpan w:val="2"/>
              </w:tcPr>
              <w:p w14:paraId="156BBFF0"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69EF7AD9" w14:textId="77777777" w:rsidTr="00B86347">
            <w:trPr>
              <w:gridAfter w:val="1"/>
              <w:wAfter w:w="143" w:type="dxa"/>
              <w:trHeight w:val="79"/>
            </w:trPr>
            <w:tc>
              <w:tcPr>
                <w:tcW w:w="2792" w:type="dxa"/>
              </w:tcPr>
              <w:p w14:paraId="136427AA"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elective, 4000 level ART or Graphic Design course</w:t>
                </w:r>
              </w:p>
            </w:tc>
            <w:tc>
              <w:tcPr>
                <w:tcW w:w="2792" w:type="dxa"/>
                <w:gridSpan w:val="2"/>
              </w:tcPr>
              <w:p w14:paraId="04527216"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7D50B9FB" w14:textId="77777777" w:rsidTr="00B86347">
            <w:trPr>
              <w:gridAfter w:val="1"/>
              <w:wAfter w:w="143" w:type="dxa"/>
              <w:trHeight w:val="79"/>
            </w:trPr>
            <w:tc>
              <w:tcPr>
                <w:tcW w:w="2792" w:type="dxa"/>
              </w:tcPr>
              <w:p w14:paraId="2348D444"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elective, 4000 level ART or Graphic Design course</w:t>
                </w:r>
              </w:p>
            </w:tc>
            <w:tc>
              <w:tcPr>
                <w:tcW w:w="2792" w:type="dxa"/>
                <w:gridSpan w:val="2"/>
              </w:tcPr>
              <w:p w14:paraId="3C03EABA" w14:textId="77777777" w:rsidR="007C2735" w:rsidRPr="00BA301E" w:rsidRDefault="007C2735" w:rsidP="00B86347">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DC6246" w14:paraId="000ED8AC" w14:textId="77777777" w:rsidTr="00B86347">
            <w:trPr>
              <w:gridAfter w:val="1"/>
              <w:wAfter w:w="143" w:type="dxa"/>
              <w:trHeight w:val="83"/>
            </w:trPr>
            <w:tc>
              <w:tcPr>
                <w:tcW w:w="2792" w:type="dxa"/>
              </w:tcPr>
              <w:p w14:paraId="1CFBDF47" w14:textId="77777777" w:rsidR="007C2735" w:rsidRPr="00DC6246" w:rsidRDefault="007C2735"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792" w:type="dxa"/>
                <w:gridSpan w:val="2"/>
              </w:tcPr>
              <w:p w14:paraId="05B15B79" w14:textId="77777777" w:rsidR="007C2735" w:rsidRPr="00DC6246" w:rsidRDefault="007C2735"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43 </w:t>
                </w:r>
              </w:p>
            </w:tc>
          </w:tr>
          <w:tr w:rsidR="007C2735" w:rsidRPr="00DC6246" w14:paraId="6E9E4791" w14:textId="77777777" w:rsidTr="00B86347">
            <w:trPr>
              <w:gridAfter w:val="1"/>
              <w:wAfter w:w="143" w:type="dxa"/>
              <w:trHeight w:val="111"/>
            </w:trPr>
            <w:tc>
              <w:tcPr>
                <w:tcW w:w="2792" w:type="dxa"/>
              </w:tcPr>
              <w:p w14:paraId="549AFC4D" w14:textId="77777777" w:rsidR="007C2735" w:rsidRPr="00DC6246" w:rsidRDefault="007C2735"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Total Required Hours: </w:t>
                </w:r>
              </w:p>
            </w:tc>
            <w:tc>
              <w:tcPr>
                <w:tcW w:w="2792" w:type="dxa"/>
                <w:gridSpan w:val="2"/>
              </w:tcPr>
              <w:p w14:paraId="58CDEA31" w14:textId="77777777" w:rsidR="007C2735" w:rsidRPr="00DC6246" w:rsidRDefault="007C2735" w:rsidP="00B86347">
                <w:pPr>
                  <w:widowControl w:val="0"/>
                  <w:autoSpaceDE w:val="0"/>
                  <w:autoSpaceDN w:val="0"/>
                  <w:adjustRightInd w:val="0"/>
                  <w:spacing w:after="0" w:line="240" w:lineRule="auto"/>
                  <w:jc w:val="center"/>
                  <w:rPr>
                    <w:rFonts w:ascii="Arial" w:hAnsi="Arial" w:cs="Arial"/>
                    <w:color w:val="221E1F"/>
                    <w:sz w:val="16"/>
                    <w:szCs w:val="16"/>
                  </w:rPr>
                </w:pPr>
                <w:r w:rsidRPr="00DC6246">
                  <w:rPr>
                    <w:rFonts w:ascii="Arial" w:hAnsi="Arial" w:cs="Arial"/>
                    <w:b/>
                    <w:bCs/>
                    <w:color w:val="221E1F"/>
                    <w:sz w:val="16"/>
                    <w:szCs w:val="16"/>
                  </w:rPr>
                  <w:t xml:space="preserve">120 </w:t>
                </w:r>
              </w:p>
            </w:tc>
          </w:tr>
        </w:tbl>
        <w:p w14:paraId="492C89D9" w14:textId="77777777" w:rsidR="007C2735" w:rsidRPr="00DC6246" w:rsidRDefault="007C2735" w:rsidP="007C2735">
          <w:pPr>
            <w:spacing w:line="240" w:lineRule="auto"/>
          </w:pPr>
        </w:p>
        <w:p w14:paraId="0B5CB2F7" w14:textId="77777777" w:rsidR="007C2735" w:rsidRDefault="007C2735" w:rsidP="007C2735">
          <w:pPr>
            <w:pStyle w:val="Pa409"/>
            <w:spacing w:line="240" w:lineRule="auto"/>
            <w:ind w:left="360"/>
            <w:jc w:val="both"/>
            <w:rPr>
              <w:rFonts w:asciiTheme="majorHAnsi" w:hAnsiTheme="majorHAnsi" w:cs="Arial"/>
              <w:b/>
              <w:sz w:val="20"/>
              <w:szCs w:val="20"/>
            </w:rPr>
          </w:pPr>
        </w:p>
        <w:p w14:paraId="7E4A543E" w14:textId="77777777" w:rsidR="007C2735" w:rsidRPr="009B593B" w:rsidRDefault="007C2735" w:rsidP="007C2735">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213</w:t>
          </w:r>
        </w:p>
        <w:p w14:paraId="048EC1CE" w14:textId="77777777" w:rsidR="007C2735" w:rsidRDefault="007C2735" w:rsidP="007C2735">
          <w:pPr>
            <w:tabs>
              <w:tab w:val="left" w:pos="360"/>
              <w:tab w:val="left" w:pos="720"/>
            </w:tabs>
            <w:spacing w:after="0" w:line="240" w:lineRule="auto"/>
            <w:rPr>
              <w:rStyle w:val="A1"/>
              <w:rFonts w:ascii="Arial" w:hAnsi="Arial"/>
            </w:rPr>
          </w:pPr>
        </w:p>
        <w:p w14:paraId="73ADADA9" w14:textId="77777777" w:rsidR="007C2735" w:rsidRDefault="007C2735" w:rsidP="007C2735">
          <w:pPr>
            <w:pStyle w:val="Pa244"/>
            <w:spacing w:line="240" w:lineRule="auto"/>
            <w:jc w:val="center"/>
            <w:rPr>
              <w:rFonts w:cs="Myriad Pro Cond"/>
              <w:color w:val="221E1F"/>
              <w:sz w:val="32"/>
              <w:szCs w:val="32"/>
            </w:rPr>
          </w:pPr>
          <w:r>
            <w:rPr>
              <w:rStyle w:val="A15"/>
            </w:rPr>
            <w:t xml:space="preserve">Major in Graphic Design (cont.) </w:t>
          </w:r>
        </w:p>
        <w:p w14:paraId="68EC2494" w14:textId="77777777" w:rsidR="007C2735" w:rsidRDefault="007C2735" w:rsidP="007C2735">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Bachelor of Fine Arts </w:t>
          </w:r>
        </w:p>
        <w:p w14:paraId="46442917" w14:textId="77777777" w:rsidR="007C2735" w:rsidRDefault="007C2735" w:rsidP="007C2735">
          <w:pPr>
            <w:pStyle w:val="Pa240"/>
            <w:spacing w:line="240" w:lineRule="auto"/>
            <w:jc w:val="center"/>
            <w:rPr>
              <w:rFonts w:ascii="Arial" w:hAnsi="Arial" w:cs="Arial"/>
              <w:color w:val="221E1F"/>
              <w:sz w:val="16"/>
              <w:szCs w:val="16"/>
            </w:rPr>
          </w:pPr>
          <w:r>
            <w:rPr>
              <w:rFonts w:ascii="Arial" w:hAnsi="Arial" w:cs="Arial"/>
              <w:b/>
              <w:bCs/>
              <w:color w:val="221E1F"/>
              <w:sz w:val="16"/>
              <w:szCs w:val="16"/>
            </w:rPr>
            <w:t xml:space="preserve">Emphasis in Digital Design </w:t>
          </w:r>
        </w:p>
        <w:p w14:paraId="3FE943B4" w14:textId="77777777" w:rsidR="007C2735" w:rsidRDefault="007C2735" w:rsidP="007C2735">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A complete 8-semester degree plan is available at http://registrar.astate.edu/.</w:t>
          </w:r>
        </w:p>
        <w:p w14:paraId="72D71CE4" w14:textId="77777777" w:rsidR="007C2735" w:rsidRDefault="00B42CB6" w:rsidP="007C2735">
          <w:pPr>
            <w:tabs>
              <w:tab w:val="left" w:pos="360"/>
              <w:tab w:val="left" w:pos="720"/>
            </w:tabs>
            <w:spacing w:after="0" w:line="240" w:lineRule="auto"/>
            <w:rPr>
              <w:rFonts w:asciiTheme="majorHAnsi" w:hAnsiTheme="majorHAnsi" w:cs="Arial"/>
              <w:sz w:val="20"/>
              <w:szCs w:val="20"/>
            </w:rPr>
          </w:pPr>
        </w:p>
      </w:sdtContent>
    </w:sdt>
    <w:tbl>
      <w:tblPr>
        <w:tblW w:w="0" w:type="auto"/>
        <w:tblBorders>
          <w:top w:val="nil"/>
          <w:left w:val="nil"/>
          <w:bottom w:val="nil"/>
          <w:right w:val="nil"/>
        </w:tblBorders>
        <w:tblLayout w:type="fixed"/>
        <w:tblLook w:val="0000" w:firstRow="0" w:lastRow="0" w:firstColumn="0" w:lastColumn="0" w:noHBand="0" w:noVBand="0"/>
      </w:tblPr>
      <w:tblGrid>
        <w:gridCol w:w="2792"/>
        <w:gridCol w:w="71"/>
        <w:gridCol w:w="2721"/>
        <w:gridCol w:w="143"/>
      </w:tblGrid>
      <w:tr w:rsidR="007C2735" w:rsidRPr="00BA301E" w14:paraId="74F062A8" w14:textId="77777777" w:rsidTr="00B86347">
        <w:trPr>
          <w:gridAfter w:val="1"/>
          <w:wAfter w:w="143" w:type="dxa"/>
          <w:trHeight w:val="79"/>
        </w:trPr>
        <w:tc>
          <w:tcPr>
            <w:tcW w:w="2792" w:type="dxa"/>
          </w:tcPr>
          <w:p w14:paraId="417C4220" w14:textId="77777777" w:rsidR="007C2735" w:rsidRPr="00BA301E" w:rsidRDefault="007C2735" w:rsidP="00B86347">
            <w:pPr>
              <w:pStyle w:val="Pa59"/>
              <w:spacing w:line="240" w:lineRule="auto"/>
              <w:rPr>
                <w:rFonts w:cs="Arial"/>
                <w:strike/>
                <w:sz w:val="12"/>
                <w:szCs w:val="12"/>
              </w:rPr>
            </w:pPr>
            <w:r w:rsidRPr="00BA301E">
              <w:rPr>
                <w:rStyle w:val="A16"/>
                <w:b/>
                <w:bCs/>
                <w:strike/>
                <w:color w:val="auto"/>
              </w:rPr>
              <w:t xml:space="preserve">ART 3413, Identity Design </w:t>
            </w:r>
          </w:p>
        </w:tc>
        <w:tc>
          <w:tcPr>
            <w:tcW w:w="2792" w:type="dxa"/>
            <w:gridSpan w:val="2"/>
          </w:tcPr>
          <w:p w14:paraId="5701A3A9" w14:textId="77777777" w:rsidR="007C2735" w:rsidRPr="00BA301E" w:rsidRDefault="007C2735" w:rsidP="00B86347">
            <w:pPr>
              <w:pStyle w:val="Pa3"/>
              <w:spacing w:line="240" w:lineRule="auto"/>
              <w:jc w:val="center"/>
              <w:rPr>
                <w:rFonts w:cs="Arial"/>
                <w:strike/>
                <w:sz w:val="12"/>
                <w:szCs w:val="12"/>
              </w:rPr>
            </w:pPr>
            <w:r w:rsidRPr="00BA301E">
              <w:rPr>
                <w:rStyle w:val="A16"/>
                <w:b/>
                <w:bCs/>
                <w:strike/>
                <w:color w:val="auto"/>
              </w:rPr>
              <w:t xml:space="preserve">3 </w:t>
            </w:r>
          </w:p>
        </w:tc>
      </w:tr>
      <w:tr w:rsidR="007C2735" w:rsidRPr="00BA301E" w14:paraId="15625C63" w14:textId="77777777" w:rsidTr="00B86347">
        <w:trPr>
          <w:gridAfter w:val="1"/>
          <w:wAfter w:w="143" w:type="dxa"/>
          <w:trHeight w:val="79"/>
        </w:trPr>
        <w:tc>
          <w:tcPr>
            <w:tcW w:w="2792" w:type="dxa"/>
          </w:tcPr>
          <w:p w14:paraId="4505C62F" w14:textId="77777777" w:rsidR="007C2735" w:rsidRPr="00BA301E" w:rsidRDefault="007C2735" w:rsidP="00B86347">
            <w:pPr>
              <w:pStyle w:val="Pa59"/>
              <w:spacing w:line="240" w:lineRule="auto"/>
              <w:rPr>
                <w:rFonts w:cs="Arial"/>
                <w:strike/>
                <w:color w:val="FF0000"/>
              </w:rPr>
            </w:pPr>
            <w:r w:rsidRPr="00BA301E">
              <w:rPr>
                <w:rStyle w:val="A16"/>
                <w:b/>
                <w:bCs/>
                <w:strike/>
                <w:color w:val="FF0000"/>
                <w:sz w:val="24"/>
                <w:szCs w:val="24"/>
              </w:rPr>
              <w:t xml:space="preserve">ART 3433, Digital Illustration </w:t>
            </w:r>
          </w:p>
        </w:tc>
        <w:tc>
          <w:tcPr>
            <w:tcW w:w="2792" w:type="dxa"/>
            <w:gridSpan w:val="2"/>
          </w:tcPr>
          <w:p w14:paraId="0990DC5C" w14:textId="77777777" w:rsidR="007C2735" w:rsidRPr="00BA301E" w:rsidRDefault="007C2735" w:rsidP="00B86347">
            <w:pPr>
              <w:pStyle w:val="Pa3"/>
              <w:spacing w:line="240" w:lineRule="auto"/>
              <w:jc w:val="center"/>
              <w:rPr>
                <w:rFonts w:cs="Arial"/>
                <w:strike/>
                <w:color w:val="FF0000"/>
              </w:rPr>
            </w:pPr>
            <w:r w:rsidRPr="00BA301E">
              <w:rPr>
                <w:rStyle w:val="A16"/>
                <w:b/>
                <w:bCs/>
                <w:strike/>
                <w:color w:val="FF0000"/>
                <w:sz w:val="24"/>
                <w:szCs w:val="24"/>
              </w:rPr>
              <w:t xml:space="preserve">3 </w:t>
            </w:r>
          </w:p>
        </w:tc>
      </w:tr>
      <w:tr w:rsidR="007C2735" w:rsidRPr="00CA3EFD" w14:paraId="39D6A662" w14:textId="77777777" w:rsidTr="00B86347">
        <w:trPr>
          <w:gridAfter w:val="1"/>
          <w:wAfter w:w="143" w:type="dxa"/>
          <w:trHeight w:val="79"/>
        </w:trPr>
        <w:tc>
          <w:tcPr>
            <w:tcW w:w="2792" w:type="dxa"/>
          </w:tcPr>
          <w:p w14:paraId="797F06D2" w14:textId="77777777" w:rsidR="007C2735" w:rsidRDefault="007C2735" w:rsidP="00B86347">
            <w:pPr>
              <w:pStyle w:val="Pa59"/>
              <w:spacing w:line="240" w:lineRule="auto"/>
              <w:rPr>
                <w:rFonts w:cs="Arial"/>
                <w:color w:val="221E1F"/>
                <w:sz w:val="12"/>
                <w:szCs w:val="12"/>
              </w:rPr>
            </w:pPr>
            <w:r>
              <w:rPr>
                <w:rStyle w:val="A16"/>
                <w:b/>
                <w:bCs/>
              </w:rPr>
              <w:t xml:space="preserve">ART 3443, Advertising Design </w:t>
            </w:r>
          </w:p>
        </w:tc>
        <w:tc>
          <w:tcPr>
            <w:tcW w:w="2792" w:type="dxa"/>
            <w:gridSpan w:val="2"/>
          </w:tcPr>
          <w:p w14:paraId="1935A3B9" w14:textId="77777777" w:rsidR="007C2735" w:rsidRDefault="007C2735" w:rsidP="00B86347">
            <w:pPr>
              <w:pStyle w:val="Pa3"/>
              <w:spacing w:line="240" w:lineRule="auto"/>
              <w:jc w:val="center"/>
              <w:rPr>
                <w:rFonts w:cs="Arial"/>
                <w:color w:val="221E1F"/>
                <w:sz w:val="12"/>
                <w:szCs w:val="12"/>
              </w:rPr>
            </w:pPr>
            <w:r>
              <w:rPr>
                <w:rStyle w:val="A16"/>
                <w:b/>
                <w:bCs/>
              </w:rPr>
              <w:t xml:space="preserve">3 </w:t>
            </w:r>
          </w:p>
        </w:tc>
      </w:tr>
      <w:tr w:rsidR="007C2735" w:rsidRPr="00CA3EFD" w14:paraId="3B376D65" w14:textId="77777777" w:rsidTr="00B86347">
        <w:trPr>
          <w:gridAfter w:val="1"/>
          <w:wAfter w:w="143" w:type="dxa"/>
          <w:trHeight w:val="79"/>
        </w:trPr>
        <w:tc>
          <w:tcPr>
            <w:tcW w:w="2792" w:type="dxa"/>
          </w:tcPr>
          <w:p w14:paraId="7AB9BD96" w14:textId="77777777" w:rsidR="007C2735" w:rsidRDefault="007C2735" w:rsidP="00B86347">
            <w:pPr>
              <w:pStyle w:val="Pa59"/>
              <w:spacing w:line="240" w:lineRule="auto"/>
              <w:rPr>
                <w:rFonts w:cs="Arial"/>
                <w:color w:val="221E1F"/>
                <w:sz w:val="12"/>
                <w:szCs w:val="12"/>
              </w:rPr>
            </w:pPr>
            <w:r>
              <w:rPr>
                <w:rStyle w:val="A16"/>
                <w:b/>
                <w:bCs/>
              </w:rPr>
              <w:t xml:space="preserve">ART 3453, Motion Graphics </w:t>
            </w:r>
          </w:p>
        </w:tc>
        <w:tc>
          <w:tcPr>
            <w:tcW w:w="2792" w:type="dxa"/>
            <w:gridSpan w:val="2"/>
          </w:tcPr>
          <w:p w14:paraId="42AB2857" w14:textId="77777777" w:rsidR="007C2735" w:rsidRDefault="007C2735" w:rsidP="00B86347">
            <w:pPr>
              <w:pStyle w:val="Pa3"/>
              <w:spacing w:line="240" w:lineRule="auto"/>
              <w:jc w:val="center"/>
              <w:rPr>
                <w:rFonts w:cs="Arial"/>
                <w:color w:val="221E1F"/>
                <w:sz w:val="12"/>
                <w:szCs w:val="12"/>
              </w:rPr>
            </w:pPr>
            <w:r>
              <w:rPr>
                <w:rStyle w:val="A16"/>
                <w:b/>
                <w:bCs/>
              </w:rPr>
              <w:t xml:space="preserve">3 </w:t>
            </w:r>
          </w:p>
        </w:tc>
      </w:tr>
      <w:tr w:rsidR="007C2735" w:rsidRPr="00BA301E" w14:paraId="06E98A1A" w14:textId="77777777" w:rsidTr="00B86347">
        <w:trPr>
          <w:gridAfter w:val="1"/>
          <w:wAfter w:w="143" w:type="dxa"/>
          <w:trHeight w:val="79"/>
        </w:trPr>
        <w:tc>
          <w:tcPr>
            <w:tcW w:w="2792" w:type="dxa"/>
          </w:tcPr>
          <w:p w14:paraId="586C82B9" w14:textId="77777777" w:rsidR="007C2735" w:rsidRPr="00BA301E" w:rsidRDefault="007C2735" w:rsidP="00B86347">
            <w:pPr>
              <w:pStyle w:val="Pa59"/>
              <w:spacing w:line="240" w:lineRule="auto"/>
              <w:rPr>
                <w:rFonts w:cs="Arial"/>
                <w:sz w:val="12"/>
                <w:szCs w:val="12"/>
              </w:rPr>
            </w:pPr>
            <w:r w:rsidRPr="00BA301E">
              <w:rPr>
                <w:rStyle w:val="A16"/>
                <w:b/>
                <w:bCs/>
                <w:color w:val="auto"/>
              </w:rPr>
              <w:t xml:space="preserve">ART 3463, Intermediate Web Design </w:t>
            </w:r>
          </w:p>
        </w:tc>
        <w:tc>
          <w:tcPr>
            <w:tcW w:w="2792" w:type="dxa"/>
            <w:gridSpan w:val="2"/>
          </w:tcPr>
          <w:p w14:paraId="55DFD48A" w14:textId="77777777" w:rsidR="007C2735" w:rsidRPr="00BA301E" w:rsidRDefault="007C2735" w:rsidP="00B86347">
            <w:pPr>
              <w:pStyle w:val="Pa3"/>
              <w:spacing w:line="240" w:lineRule="auto"/>
              <w:jc w:val="center"/>
              <w:rPr>
                <w:rFonts w:cs="Arial"/>
                <w:sz w:val="12"/>
                <w:szCs w:val="12"/>
              </w:rPr>
            </w:pPr>
            <w:r w:rsidRPr="00BA301E">
              <w:rPr>
                <w:rStyle w:val="A16"/>
                <w:b/>
                <w:bCs/>
                <w:color w:val="auto"/>
              </w:rPr>
              <w:t xml:space="preserve">3 </w:t>
            </w:r>
          </w:p>
        </w:tc>
      </w:tr>
      <w:tr w:rsidR="007C2735" w:rsidRPr="00BA301E" w14:paraId="25DEAA65" w14:textId="77777777" w:rsidTr="00B86347">
        <w:trPr>
          <w:trHeight w:val="79"/>
        </w:trPr>
        <w:tc>
          <w:tcPr>
            <w:tcW w:w="2863" w:type="dxa"/>
            <w:gridSpan w:val="2"/>
          </w:tcPr>
          <w:p w14:paraId="4863C45D"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3483, Typography II</w:t>
            </w:r>
          </w:p>
        </w:tc>
        <w:tc>
          <w:tcPr>
            <w:tcW w:w="2864" w:type="dxa"/>
            <w:gridSpan w:val="2"/>
          </w:tcPr>
          <w:p w14:paraId="3670F11D" w14:textId="77777777" w:rsidR="007C2735" w:rsidRPr="00BA301E" w:rsidRDefault="007C2735" w:rsidP="00B86347">
            <w:pPr>
              <w:widowControl w:val="0"/>
              <w:autoSpaceDE w:val="0"/>
              <w:autoSpaceDN w:val="0"/>
              <w:adjustRightInd w:val="0"/>
              <w:spacing w:after="0" w:line="240" w:lineRule="auto"/>
              <w:jc w:val="center"/>
              <w:rPr>
                <w:rFonts w:ascii="Arial" w:hAnsi="Arial" w:cs="Arial"/>
                <w:b/>
                <w:sz w:val="12"/>
                <w:szCs w:val="12"/>
              </w:rPr>
            </w:pPr>
            <w:r w:rsidRPr="00BA301E">
              <w:rPr>
                <w:rFonts w:ascii="Arial" w:hAnsi="Arial" w:cs="Arial"/>
                <w:b/>
                <w:sz w:val="12"/>
                <w:szCs w:val="12"/>
              </w:rPr>
              <w:t>3</w:t>
            </w:r>
          </w:p>
        </w:tc>
      </w:tr>
      <w:tr w:rsidR="007C2735" w:rsidRPr="00BA301E" w14:paraId="39B23FB4" w14:textId="77777777" w:rsidTr="00B86347">
        <w:trPr>
          <w:trHeight w:val="79"/>
        </w:trPr>
        <w:tc>
          <w:tcPr>
            <w:tcW w:w="2863" w:type="dxa"/>
            <w:gridSpan w:val="2"/>
          </w:tcPr>
          <w:p w14:paraId="6A3BBBC1" w14:textId="77777777" w:rsidR="007C2735" w:rsidRPr="00BA301E" w:rsidRDefault="007C2735" w:rsidP="00B86347">
            <w:pPr>
              <w:widowControl w:val="0"/>
              <w:autoSpaceDE w:val="0"/>
              <w:autoSpaceDN w:val="0"/>
              <w:adjustRightInd w:val="0"/>
              <w:spacing w:after="0" w:line="240" w:lineRule="auto"/>
              <w:rPr>
                <w:rFonts w:ascii="Arial" w:hAnsi="Arial" w:cs="Arial"/>
                <w:sz w:val="12"/>
                <w:szCs w:val="12"/>
              </w:rPr>
            </w:pPr>
          </w:p>
        </w:tc>
        <w:tc>
          <w:tcPr>
            <w:tcW w:w="2864" w:type="dxa"/>
            <w:gridSpan w:val="2"/>
          </w:tcPr>
          <w:p w14:paraId="109EDDDE" w14:textId="77777777" w:rsidR="007C2735" w:rsidRPr="00BA301E" w:rsidRDefault="007C2735" w:rsidP="00B86347">
            <w:pPr>
              <w:widowControl w:val="0"/>
              <w:autoSpaceDE w:val="0"/>
              <w:autoSpaceDN w:val="0"/>
              <w:adjustRightInd w:val="0"/>
              <w:spacing w:after="0" w:line="240" w:lineRule="auto"/>
              <w:jc w:val="center"/>
              <w:rPr>
                <w:rFonts w:ascii="Arial" w:hAnsi="Arial" w:cs="Arial"/>
                <w:b/>
                <w:sz w:val="12"/>
                <w:szCs w:val="12"/>
              </w:rPr>
            </w:pPr>
            <w:r w:rsidRPr="00BA301E">
              <w:rPr>
                <w:rFonts w:ascii="Arial" w:hAnsi="Arial" w:cs="Arial"/>
                <w:b/>
                <w:sz w:val="12"/>
                <w:szCs w:val="12"/>
              </w:rPr>
              <w:t xml:space="preserve">3 </w:t>
            </w:r>
          </w:p>
        </w:tc>
      </w:tr>
      <w:tr w:rsidR="007C2735" w:rsidRPr="00BA301E" w14:paraId="283F8D60" w14:textId="77777777" w:rsidTr="00B86347">
        <w:trPr>
          <w:gridAfter w:val="1"/>
          <w:wAfter w:w="143" w:type="dxa"/>
          <w:trHeight w:val="79"/>
        </w:trPr>
        <w:tc>
          <w:tcPr>
            <w:tcW w:w="2792" w:type="dxa"/>
          </w:tcPr>
          <w:p w14:paraId="06429CC2" w14:textId="77777777" w:rsidR="007C2735" w:rsidRPr="00BA301E" w:rsidRDefault="007C2735" w:rsidP="00B86347">
            <w:pPr>
              <w:pStyle w:val="Pa59"/>
              <w:spacing w:line="240" w:lineRule="auto"/>
              <w:rPr>
                <w:rFonts w:cs="Arial"/>
                <w:sz w:val="12"/>
                <w:szCs w:val="12"/>
              </w:rPr>
            </w:pPr>
            <w:r w:rsidRPr="00BA301E">
              <w:rPr>
                <w:rStyle w:val="A16"/>
                <w:b/>
                <w:bCs/>
                <w:color w:val="auto"/>
              </w:rPr>
              <w:t xml:space="preserve">ART 4363, Graphic Design Internship </w:t>
            </w:r>
          </w:p>
        </w:tc>
        <w:tc>
          <w:tcPr>
            <w:tcW w:w="2792" w:type="dxa"/>
            <w:gridSpan w:val="2"/>
          </w:tcPr>
          <w:p w14:paraId="44847314" w14:textId="77777777" w:rsidR="007C2735" w:rsidRPr="00BA301E" w:rsidRDefault="007C2735" w:rsidP="00B86347">
            <w:pPr>
              <w:pStyle w:val="Pa3"/>
              <w:spacing w:line="240" w:lineRule="auto"/>
              <w:jc w:val="center"/>
              <w:rPr>
                <w:rFonts w:cs="Arial"/>
                <w:sz w:val="12"/>
                <w:szCs w:val="12"/>
              </w:rPr>
            </w:pPr>
            <w:r w:rsidRPr="00BA301E">
              <w:rPr>
                <w:rStyle w:val="A16"/>
                <w:b/>
                <w:bCs/>
                <w:color w:val="auto"/>
              </w:rPr>
              <w:t xml:space="preserve">3 </w:t>
            </w:r>
          </w:p>
        </w:tc>
      </w:tr>
      <w:tr w:rsidR="007C2735" w:rsidRPr="00BA301E" w14:paraId="563B216F" w14:textId="77777777" w:rsidTr="00B86347">
        <w:trPr>
          <w:gridAfter w:val="1"/>
          <w:wAfter w:w="143" w:type="dxa"/>
          <w:trHeight w:val="79"/>
        </w:trPr>
        <w:tc>
          <w:tcPr>
            <w:tcW w:w="2792" w:type="dxa"/>
          </w:tcPr>
          <w:p w14:paraId="291F5DD0" w14:textId="77777777" w:rsidR="007C2735" w:rsidRPr="00BA301E" w:rsidRDefault="007C2735" w:rsidP="00B86347">
            <w:pPr>
              <w:pStyle w:val="Pa59"/>
              <w:spacing w:line="240" w:lineRule="auto"/>
              <w:rPr>
                <w:rFonts w:cs="Arial"/>
                <w:sz w:val="12"/>
                <w:szCs w:val="12"/>
              </w:rPr>
            </w:pPr>
            <w:r w:rsidRPr="00BA301E">
              <w:rPr>
                <w:rStyle w:val="A16"/>
                <w:b/>
                <w:bCs/>
                <w:color w:val="auto"/>
              </w:rPr>
              <w:t xml:space="preserve">ART 4403, Photography for the Graphic Designer </w:t>
            </w:r>
          </w:p>
        </w:tc>
        <w:tc>
          <w:tcPr>
            <w:tcW w:w="2792" w:type="dxa"/>
            <w:gridSpan w:val="2"/>
          </w:tcPr>
          <w:p w14:paraId="335EC869" w14:textId="77777777" w:rsidR="007C2735" w:rsidRPr="00BA301E" w:rsidRDefault="007C2735" w:rsidP="00B86347">
            <w:pPr>
              <w:pStyle w:val="Pa3"/>
              <w:spacing w:line="240" w:lineRule="auto"/>
              <w:jc w:val="center"/>
              <w:rPr>
                <w:rFonts w:cs="Arial"/>
                <w:sz w:val="12"/>
                <w:szCs w:val="12"/>
                <w:vertAlign w:val="subscript"/>
              </w:rPr>
            </w:pPr>
            <w:r w:rsidRPr="00BA301E">
              <w:rPr>
                <w:rStyle w:val="A16"/>
                <w:b/>
                <w:bCs/>
                <w:color w:val="auto"/>
              </w:rPr>
              <w:t xml:space="preserve">3 </w:t>
            </w:r>
          </w:p>
        </w:tc>
      </w:tr>
      <w:tr w:rsidR="007C2735" w:rsidRPr="00BA301E" w14:paraId="5CC1C5D8" w14:textId="77777777" w:rsidTr="00B86347">
        <w:trPr>
          <w:gridAfter w:val="1"/>
          <w:wAfter w:w="143" w:type="dxa"/>
          <w:trHeight w:val="79"/>
        </w:trPr>
        <w:tc>
          <w:tcPr>
            <w:tcW w:w="2792" w:type="dxa"/>
          </w:tcPr>
          <w:p w14:paraId="357E8F7E" w14:textId="77777777" w:rsidR="007C2735" w:rsidRPr="00BA301E" w:rsidRDefault="007C2735" w:rsidP="00B86347">
            <w:pPr>
              <w:tabs>
                <w:tab w:val="left" w:pos="5940"/>
              </w:tabs>
              <w:rPr>
                <w:rFonts w:ascii="Times" w:hAnsi="Times"/>
                <w:b/>
              </w:rPr>
            </w:pPr>
            <w:r w:rsidRPr="00BA301E">
              <w:rPr>
                <w:rFonts w:ascii="Times" w:hAnsi="Times"/>
                <w:b/>
              </w:rPr>
              <w:t>ART 3713, 3D Digital and Game Design</w:t>
            </w:r>
            <w:r w:rsidRPr="00BA301E">
              <w:rPr>
                <w:rFonts w:ascii="Times" w:hAnsi="Times"/>
                <w:b/>
              </w:rPr>
              <w:tab/>
              <w:t>3</w:t>
            </w:r>
          </w:p>
          <w:p w14:paraId="5353AB64" w14:textId="77777777" w:rsidR="007C2735" w:rsidRPr="00BA301E" w:rsidRDefault="007C2735" w:rsidP="00B86347">
            <w:pPr>
              <w:pStyle w:val="Pa59"/>
              <w:spacing w:line="240" w:lineRule="auto"/>
              <w:rPr>
                <w:rFonts w:cs="Arial"/>
                <w:sz w:val="12"/>
                <w:szCs w:val="12"/>
              </w:rPr>
            </w:pPr>
            <w:r w:rsidRPr="00BA301E">
              <w:rPr>
                <w:rStyle w:val="A16"/>
                <w:b/>
                <w:bCs/>
                <w:color w:val="auto"/>
              </w:rPr>
              <w:t xml:space="preserve">ART 4423, Campaign Design </w:t>
            </w:r>
          </w:p>
        </w:tc>
        <w:tc>
          <w:tcPr>
            <w:tcW w:w="2792" w:type="dxa"/>
            <w:gridSpan w:val="2"/>
          </w:tcPr>
          <w:p w14:paraId="4BE2F445" w14:textId="77777777" w:rsidR="007C2735" w:rsidRPr="00BA301E" w:rsidRDefault="007C2735" w:rsidP="00B86347">
            <w:pPr>
              <w:pStyle w:val="Pa3"/>
              <w:spacing w:line="240" w:lineRule="auto"/>
              <w:jc w:val="center"/>
              <w:rPr>
                <w:rFonts w:cs="Arial"/>
                <w:sz w:val="12"/>
                <w:szCs w:val="12"/>
              </w:rPr>
            </w:pPr>
            <w:r w:rsidRPr="00BA301E">
              <w:rPr>
                <w:rStyle w:val="A16"/>
                <w:b/>
                <w:bCs/>
                <w:color w:val="auto"/>
              </w:rPr>
              <w:t xml:space="preserve">3 </w:t>
            </w:r>
          </w:p>
        </w:tc>
      </w:tr>
      <w:tr w:rsidR="007C2735" w:rsidRPr="00BA301E" w14:paraId="5898AB60" w14:textId="77777777" w:rsidTr="00B86347">
        <w:trPr>
          <w:gridAfter w:val="1"/>
          <w:wAfter w:w="143" w:type="dxa"/>
          <w:trHeight w:val="79"/>
        </w:trPr>
        <w:tc>
          <w:tcPr>
            <w:tcW w:w="2792" w:type="dxa"/>
          </w:tcPr>
          <w:p w14:paraId="10CFD3F3" w14:textId="77777777" w:rsidR="007C2735" w:rsidRPr="00BA301E" w:rsidRDefault="007C2735" w:rsidP="00B86347">
            <w:pPr>
              <w:pStyle w:val="Pa59"/>
              <w:spacing w:line="240" w:lineRule="auto"/>
              <w:rPr>
                <w:rFonts w:cs="Arial"/>
                <w:sz w:val="12"/>
                <w:szCs w:val="12"/>
              </w:rPr>
            </w:pPr>
            <w:r w:rsidRPr="00BA301E">
              <w:rPr>
                <w:rStyle w:val="A16"/>
                <w:b/>
                <w:bCs/>
                <w:color w:val="auto"/>
              </w:rPr>
              <w:t xml:space="preserve">ART 4473, Advanced Web Studio </w:t>
            </w:r>
          </w:p>
        </w:tc>
        <w:tc>
          <w:tcPr>
            <w:tcW w:w="2792" w:type="dxa"/>
            <w:gridSpan w:val="2"/>
          </w:tcPr>
          <w:p w14:paraId="1002DB03" w14:textId="77777777" w:rsidR="007C2735" w:rsidRPr="00BA301E" w:rsidRDefault="007C2735" w:rsidP="00B86347">
            <w:pPr>
              <w:pStyle w:val="Pa3"/>
              <w:spacing w:line="240" w:lineRule="auto"/>
              <w:jc w:val="center"/>
              <w:rPr>
                <w:rFonts w:cs="Arial"/>
                <w:sz w:val="12"/>
                <w:szCs w:val="12"/>
              </w:rPr>
            </w:pPr>
            <w:r w:rsidRPr="00BA301E">
              <w:rPr>
                <w:rStyle w:val="A16"/>
                <w:b/>
                <w:bCs/>
                <w:color w:val="auto"/>
              </w:rPr>
              <w:t xml:space="preserve">3 </w:t>
            </w:r>
          </w:p>
        </w:tc>
      </w:tr>
      <w:tr w:rsidR="007C2735" w:rsidRPr="00BA301E" w14:paraId="10FA73EF" w14:textId="77777777" w:rsidTr="00B86347">
        <w:trPr>
          <w:gridAfter w:val="1"/>
          <w:wAfter w:w="143" w:type="dxa"/>
          <w:trHeight w:val="79"/>
        </w:trPr>
        <w:tc>
          <w:tcPr>
            <w:tcW w:w="2792" w:type="dxa"/>
          </w:tcPr>
          <w:p w14:paraId="73F35EEF" w14:textId="77777777" w:rsidR="007C2735" w:rsidRPr="00BA301E" w:rsidRDefault="007C2735" w:rsidP="00B86347">
            <w:pPr>
              <w:widowControl w:val="0"/>
              <w:autoSpaceDE w:val="0"/>
              <w:autoSpaceDN w:val="0"/>
              <w:adjustRightInd w:val="0"/>
              <w:spacing w:after="0" w:line="240" w:lineRule="auto"/>
              <w:rPr>
                <w:rFonts w:ascii="Arial" w:hAnsi="Arial" w:cs="Arial"/>
                <w:strike/>
                <w:sz w:val="12"/>
                <w:szCs w:val="12"/>
              </w:rPr>
            </w:pPr>
            <w:r w:rsidRPr="00BA301E">
              <w:rPr>
                <w:rFonts w:ascii="Arial" w:hAnsi="Arial" w:cs="Arial"/>
                <w:strike/>
                <w:sz w:val="12"/>
                <w:szCs w:val="12"/>
              </w:rPr>
              <w:t xml:space="preserve">ART 4491, Graphic Design Portfolio </w:t>
            </w:r>
          </w:p>
        </w:tc>
        <w:tc>
          <w:tcPr>
            <w:tcW w:w="2792" w:type="dxa"/>
            <w:gridSpan w:val="2"/>
          </w:tcPr>
          <w:p w14:paraId="5A8DE797" w14:textId="77777777" w:rsidR="007C2735" w:rsidRPr="00BA301E" w:rsidRDefault="007C2735" w:rsidP="00B86347">
            <w:pPr>
              <w:widowControl w:val="0"/>
              <w:autoSpaceDE w:val="0"/>
              <w:autoSpaceDN w:val="0"/>
              <w:adjustRightInd w:val="0"/>
              <w:spacing w:after="0" w:line="240" w:lineRule="auto"/>
              <w:jc w:val="center"/>
              <w:rPr>
                <w:rFonts w:ascii="Arial" w:hAnsi="Arial" w:cs="Arial"/>
                <w:strike/>
                <w:sz w:val="12"/>
                <w:szCs w:val="12"/>
              </w:rPr>
            </w:pPr>
            <w:r w:rsidRPr="00BA301E">
              <w:rPr>
                <w:rFonts w:ascii="Arial" w:hAnsi="Arial" w:cs="Arial"/>
                <w:strike/>
                <w:sz w:val="12"/>
                <w:szCs w:val="12"/>
              </w:rPr>
              <w:t xml:space="preserve">1 </w:t>
            </w:r>
          </w:p>
        </w:tc>
      </w:tr>
      <w:tr w:rsidR="007C2735" w:rsidRPr="00BA301E" w14:paraId="66DDCEAD" w14:textId="77777777" w:rsidTr="00B86347">
        <w:trPr>
          <w:gridAfter w:val="1"/>
          <w:wAfter w:w="143" w:type="dxa"/>
          <w:trHeight w:val="79"/>
        </w:trPr>
        <w:tc>
          <w:tcPr>
            <w:tcW w:w="2792" w:type="dxa"/>
          </w:tcPr>
          <w:p w14:paraId="733E56C3" w14:textId="77777777" w:rsidR="007C2735" w:rsidRPr="00BA301E" w:rsidRDefault="007C2735" w:rsidP="00B86347">
            <w:pPr>
              <w:widowControl w:val="0"/>
              <w:autoSpaceDE w:val="0"/>
              <w:autoSpaceDN w:val="0"/>
              <w:adjustRightInd w:val="0"/>
              <w:spacing w:after="0" w:line="240" w:lineRule="auto"/>
              <w:rPr>
                <w:rFonts w:ascii="Arial" w:hAnsi="Arial" w:cs="Arial"/>
                <w:sz w:val="16"/>
                <w:szCs w:val="16"/>
              </w:rPr>
            </w:pPr>
            <w:r w:rsidRPr="00BA301E">
              <w:rPr>
                <w:rFonts w:ascii="Times" w:hAnsi="Times"/>
                <w:b/>
                <w:sz w:val="16"/>
                <w:szCs w:val="16"/>
              </w:rPr>
              <w:t>ART 4493, Portfolio Presentation</w:t>
            </w:r>
          </w:p>
        </w:tc>
        <w:tc>
          <w:tcPr>
            <w:tcW w:w="2792" w:type="dxa"/>
            <w:gridSpan w:val="2"/>
          </w:tcPr>
          <w:p w14:paraId="399366DC" w14:textId="77777777" w:rsidR="007C2735" w:rsidRPr="00BA301E" w:rsidRDefault="007C2735" w:rsidP="00B86347">
            <w:pPr>
              <w:widowControl w:val="0"/>
              <w:autoSpaceDE w:val="0"/>
              <w:autoSpaceDN w:val="0"/>
              <w:adjustRightInd w:val="0"/>
              <w:spacing w:after="0" w:line="240" w:lineRule="auto"/>
              <w:jc w:val="center"/>
              <w:rPr>
                <w:rFonts w:ascii="Arial" w:hAnsi="Arial" w:cs="Arial"/>
                <w:b/>
                <w:sz w:val="12"/>
                <w:szCs w:val="12"/>
              </w:rPr>
            </w:pPr>
            <w:r w:rsidRPr="00BA301E">
              <w:rPr>
                <w:rFonts w:ascii="Arial" w:hAnsi="Arial" w:cs="Arial"/>
                <w:b/>
                <w:sz w:val="12"/>
                <w:szCs w:val="12"/>
              </w:rPr>
              <w:t xml:space="preserve">3 </w:t>
            </w:r>
          </w:p>
        </w:tc>
      </w:tr>
      <w:tr w:rsidR="00BA301E" w:rsidRPr="00BA301E" w14:paraId="7BF56E89" w14:textId="77777777" w:rsidTr="002911FD">
        <w:trPr>
          <w:gridAfter w:val="1"/>
          <w:wAfter w:w="143" w:type="dxa"/>
          <w:trHeight w:val="79"/>
        </w:trPr>
        <w:tc>
          <w:tcPr>
            <w:tcW w:w="2792" w:type="dxa"/>
          </w:tcPr>
          <w:p w14:paraId="22BB5577" w14:textId="77777777" w:rsidR="00BA301E" w:rsidRPr="00BA301E" w:rsidRDefault="00BA301E" w:rsidP="002911FD">
            <w:pPr>
              <w:widowControl w:val="0"/>
              <w:autoSpaceDE w:val="0"/>
              <w:autoSpaceDN w:val="0"/>
              <w:adjustRightInd w:val="0"/>
              <w:spacing w:after="0" w:line="240" w:lineRule="auto"/>
              <w:rPr>
                <w:rFonts w:ascii="Arial" w:hAnsi="Arial" w:cs="Arial"/>
                <w:sz w:val="12"/>
                <w:szCs w:val="12"/>
              </w:rPr>
            </w:pPr>
            <w:r w:rsidRPr="00BA301E">
              <w:rPr>
                <w:rFonts w:ascii="Times" w:hAnsi="Times"/>
                <w:b/>
                <w:sz w:val="20"/>
                <w:szCs w:val="20"/>
              </w:rPr>
              <w:t>ART elective, 4000 level ART or Graphic Design course</w:t>
            </w:r>
          </w:p>
        </w:tc>
        <w:tc>
          <w:tcPr>
            <w:tcW w:w="2792" w:type="dxa"/>
            <w:gridSpan w:val="2"/>
          </w:tcPr>
          <w:p w14:paraId="07CA6E48" w14:textId="77777777" w:rsidR="00BA301E" w:rsidRPr="00BA301E" w:rsidRDefault="00BA301E" w:rsidP="002911FD">
            <w:pPr>
              <w:widowControl w:val="0"/>
              <w:autoSpaceDE w:val="0"/>
              <w:autoSpaceDN w:val="0"/>
              <w:adjustRightInd w:val="0"/>
              <w:spacing w:after="0" w:line="240" w:lineRule="auto"/>
              <w:jc w:val="center"/>
              <w:rPr>
                <w:rFonts w:ascii="Arial" w:hAnsi="Arial" w:cs="Arial"/>
                <w:sz w:val="12"/>
                <w:szCs w:val="12"/>
              </w:rPr>
            </w:pPr>
            <w:r w:rsidRPr="00BA301E">
              <w:rPr>
                <w:rFonts w:ascii="Arial" w:hAnsi="Arial" w:cs="Arial"/>
                <w:sz w:val="12"/>
                <w:szCs w:val="12"/>
              </w:rPr>
              <w:t xml:space="preserve">3 </w:t>
            </w:r>
          </w:p>
        </w:tc>
      </w:tr>
      <w:tr w:rsidR="007C2735" w:rsidRPr="00BA301E" w14:paraId="03202F14" w14:textId="77777777" w:rsidTr="00B86347">
        <w:trPr>
          <w:gridAfter w:val="1"/>
          <w:wAfter w:w="143" w:type="dxa"/>
          <w:trHeight w:val="83"/>
        </w:trPr>
        <w:tc>
          <w:tcPr>
            <w:tcW w:w="2792" w:type="dxa"/>
          </w:tcPr>
          <w:p w14:paraId="664EAAFF" w14:textId="77777777" w:rsidR="007C2735" w:rsidRPr="00BA301E" w:rsidRDefault="007C2735" w:rsidP="00B86347">
            <w:pPr>
              <w:tabs>
                <w:tab w:val="left" w:pos="360"/>
                <w:tab w:val="left" w:pos="720"/>
                <w:tab w:val="left" w:pos="5940"/>
              </w:tabs>
              <w:rPr>
                <w:rFonts w:ascii="Times" w:hAnsi="Times" w:cs="Arial"/>
                <w:b/>
              </w:rPr>
            </w:pPr>
            <w:r w:rsidRPr="00BA301E">
              <w:rPr>
                <w:rFonts w:ascii="Times" w:hAnsi="Times"/>
                <w:b/>
              </w:rPr>
              <w:t xml:space="preserve">ART 4713, </w:t>
            </w:r>
            <w:sdt>
              <w:sdtPr>
                <w:rPr>
                  <w:rFonts w:ascii="Times" w:hAnsi="Times" w:cs="Arial"/>
                  <w:b/>
                </w:rPr>
                <w:id w:val="-388966180"/>
              </w:sdtPr>
              <w:sdtEndPr/>
              <w:sdtContent>
                <w:r w:rsidRPr="00BA301E">
                  <w:rPr>
                    <w:rFonts w:ascii="Times" w:hAnsi="Times" w:cs="Arial"/>
                    <w:b/>
                  </w:rPr>
                  <w:t>Design for Physical Computing</w:t>
                </w:r>
                <w:r w:rsidRPr="00BA301E">
                  <w:rPr>
                    <w:rFonts w:ascii="Times" w:hAnsi="Times" w:cs="Arial"/>
                    <w:b/>
                  </w:rPr>
                  <w:tab/>
                  <w:t>3</w:t>
                </w:r>
              </w:sdtContent>
            </w:sdt>
          </w:p>
          <w:p w14:paraId="7302E4E8" w14:textId="77777777" w:rsidR="007C2735" w:rsidRPr="00BA301E" w:rsidRDefault="007C2735" w:rsidP="00B86347">
            <w:pPr>
              <w:pStyle w:val="Pa2"/>
              <w:spacing w:line="240" w:lineRule="auto"/>
              <w:rPr>
                <w:rFonts w:cs="Arial"/>
                <w:sz w:val="12"/>
                <w:szCs w:val="12"/>
              </w:rPr>
            </w:pPr>
            <w:r w:rsidRPr="00BA301E">
              <w:rPr>
                <w:rStyle w:val="A16"/>
                <w:color w:val="auto"/>
              </w:rPr>
              <w:t xml:space="preserve"> Sub-total </w:t>
            </w:r>
          </w:p>
        </w:tc>
        <w:tc>
          <w:tcPr>
            <w:tcW w:w="2792" w:type="dxa"/>
            <w:gridSpan w:val="2"/>
          </w:tcPr>
          <w:p w14:paraId="5114842D" w14:textId="77777777" w:rsidR="007C2735" w:rsidRPr="00BA301E" w:rsidRDefault="007C2735" w:rsidP="00B86347">
            <w:pPr>
              <w:pStyle w:val="Pa3"/>
              <w:spacing w:line="240" w:lineRule="auto"/>
              <w:jc w:val="center"/>
              <w:rPr>
                <w:rStyle w:val="A16"/>
                <w:color w:val="auto"/>
              </w:rPr>
            </w:pPr>
            <w:r w:rsidRPr="00BA301E">
              <w:rPr>
                <w:rStyle w:val="A16"/>
                <w:color w:val="auto"/>
              </w:rPr>
              <w:t>3</w:t>
            </w:r>
          </w:p>
          <w:p w14:paraId="1B1FA1C5" w14:textId="77777777" w:rsidR="007C2735" w:rsidRPr="00BA301E" w:rsidRDefault="007C2735" w:rsidP="00B86347"/>
          <w:p w14:paraId="278DB9DE" w14:textId="77777777" w:rsidR="007C2735" w:rsidRPr="00BA301E" w:rsidRDefault="007C2735" w:rsidP="00B86347">
            <w:pPr>
              <w:pStyle w:val="Pa3"/>
              <w:spacing w:line="240" w:lineRule="auto"/>
              <w:jc w:val="center"/>
              <w:rPr>
                <w:rFonts w:cs="Arial"/>
                <w:sz w:val="12"/>
                <w:szCs w:val="12"/>
              </w:rPr>
            </w:pPr>
            <w:r w:rsidRPr="00BA301E">
              <w:rPr>
                <w:rStyle w:val="A16"/>
                <w:color w:val="auto"/>
              </w:rPr>
              <w:t xml:space="preserve">43 </w:t>
            </w:r>
          </w:p>
        </w:tc>
      </w:tr>
      <w:tr w:rsidR="007C2735" w:rsidRPr="00CA3EFD" w14:paraId="102F597E" w14:textId="77777777" w:rsidTr="00B86347">
        <w:trPr>
          <w:gridAfter w:val="1"/>
          <w:wAfter w:w="143" w:type="dxa"/>
          <w:trHeight w:val="111"/>
        </w:trPr>
        <w:tc>
          <w:tcPr>
            <w:tcW w:w="2792" w:type="dxa"/>
          </w:tcPr>
          <w:p w14:paraId="04BAB2F0" w14:textId="77777777" w:rsidR="007C2735" w:rsidRDefault="007C2735" w:rsidP="00B86347">
            <w:pPr>
              <w:pStyle w:val="Pa229"/>
              <w:spacing w:line="240" w:lineRule="auto"/>
              <w:rPr>
                <w:rFonts w:cs="Arial"/>
                <w:color w:val="221E1F"/>
                <w:sz w:val="16"/>
                <w:szCs w:val="16"/>
              </w:rPr>
            </w:pPr>
            <w:r>
              <w:rPr>
                <w:rFonts w:cs="Arial"/>
                <w:b/>
                <w:bCs/>
                <w:color w:val="221E1F"/>
                <w:sz w:val="16"/>
                <w:szCs w:val="16"/>
              </w:rPr>
              <w:t xml:space="preserve">Total Required Hours: </w:t>
            </w:r>
          </w:p>
        </w:tc>
        <w:tc>
          <w:tcPr>
            <w:tcW w:w="2792" w:type="dxa"/>
            <w:gridSpan w:val="2"/>
          </w:tcPr>
          <w:p w14:paraId="096F5C29" w14:textId="77777777" w:rsidR="007C2735" w:rsidRDefault="007C2735" w:rsidP="00B86347">
            <w:pPr>
              <w:pStyle w:val="Pa240"/>
              <w:spacing w:line="240" w:lineRule="auto"/>
              <w:jc w:val="center"/>
              <w:rPr>
                <w:rFonts w:cs="Arial"/>
                <w:color w:val="221E1F"/>
                <w:sz w:val="16"/>
                <w:szCs w:val="16"/>
              </w:rPr>
            </w:pPr>
            <w:r>
              <w:rPr>
                <w:rFonts w:cs="Arial"/>
                <w:b/>
                <w:bCs/>
                <w:color w:val="221E1F"/>
                <w:sz w:val="16"/>
                <w:szCs w:val="16"/>
              </w:rPr>
              <w:t xml:space="preserve">120 </w:t>
            </w:r>
          </w:p>
        </w:tc>
      </w:tr>
    </w:tbl>
    <w:p w14:paraId="038901BC" w14:textId="77777777" w:rsidR="007C2735" w:rsidRDefault="007C2735" w:rsidP="007C2735">
      <w:pPr>
        <w:tabs>
          <w:tab w:val="left" w:pos="360"/>
          <w:tab w:val="left" w:pos="720"/>
        </w:tabs>
        <w:spacing w:after="0" w:line="240" w:lineRule="auto"/>
        <w:rPr>
          <w:rFonts w:asciiTheme="majorHAnsi" w:hAnsiTheme="majorHAnsi" w:cs="Arial"/>
          <w:sz w:val="20"/>
          <w:szCs w:val="20"/>
        </w:rPr>
      </w:pPr>
    </w:p>
    <w:p w14:paraId="3A143668" w14:textId="77777777" w:rsidR="007C2735" w:rsidRDefault="007C2735" w:rsidP="007C2735">
      <w:pPr>
        <w:tabs>
          <w:tab w:val="left" w:pos="360"/>
          <w:tab w:val="left" w:pos="720"/>
        </w:tabs>
        <w:spacing w:after="0" w:line="240" w:lineRule="auto"/>
        <w:rPr>
          <w:rFonts w:asciiTheme="majorHAnsi" w:hAnsiTheme="majorHAnsi" w:cs="Arial"/>
          <w:sz w:val="20"/>
          <w:szCs w:val="20"/>
        </w:rPr>
      </w:pPr>
    </w:p>
    <w:p w14:paraId="5846945B" w14:textId="77777777" w:rsidR="007C2735" w:rsidRDefault="007C2735" w:rsidP="007C2735">
      <w:pPr>
        <w:tabs>
          <w:tab w:val="left" w:pos="360"/>
          <w:tab w:val="left" w:pos="720"/>
        </w:tabs>
        <w:spacing w:after="0" w:line="240" w:lineRule="auto"/>
        <w:rPr>
          <w:rFonts w:asciiTheme="majorHAnsi" w:hAnsiTheme="majorHAnsi" w:cs="Arial"/>
          <w:sz w:val="20"/>
          <w:szCs w:val="20"/>
        </w:rPr>
      </w:pPr>
    </w:p>
    <w:p w14:paraId="14A42D2E" w14:textId="77777777" w:rsidR="007C2735" w:rsidRPr="009B593B" w:rsidRDefault="007C2735" w:rsidP="007C2735">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449</w:t>
      </w:r>
    </w:p>
    <w:p w14:paraId="7965FB86" w14:textId="77777777" w:rsidR="007C2735" w:rsidRDefault="007C2735" w:rsidP="007C2735">
      <w:pPr>
        <w:tabs>
          <w:tab w:val="left" w:pos="360"/>
          <w:tab w:val="left" w:pos="720"/>
        </w:tabs>
        <w:spacing w:after="0" w:line="240" w:lineRule="auto"/>
        <w:rPr>
          <w:rFonts w:asciiTheme="majorHAnsi" w:hAnsiTheme="majorHAnsi" w:cs="Arial"/>
          <w:sz w:val="20"/>
          <w:szCs w:val="20"/>
        </w:rPr>
      </w:pPr>
    </w:p>
    <w:p w14:paraId="586F3E43" w14:textId="77777777" w:rsidR="007C2735" w:rsidRDefault="007C2735" w:rsidP="007C2735">
      <w:pPr>
        <w:pStyle w:val="Pa409"/>
        <w:spacing w:after="120"/>
        <w:ind w:left="360" w:hanging="360"/>
        <w:jc w:val="both"/>
        <w:rPr>
          <w:rFonts w:cs="Arial"/>
          <w:color w:val="221E1F"/>
          <w:sz w:val="16"/>
          <w:szCs w:val="16"/>
        </w:rPr>
      </w:pPr>
      <w:r>
        <w:rPr>
          <w:rStyle w:val="A1"/>
          <w:b/>
          <w:bCs/>
        </w:rPr>
        <w:t xml:space="preserve">ART 3083. </w:t>
      </w:r>
      <w:proofErr w:type="gramStart"/>
      <w:r>
        <w:rPr>
          <w:rStyle w:val="A1"/>
          <w:b/>
          <w:bCs/>
        </w:rPr>
        <w:t xml:space="preserve">Printmaking </w:t>
      </w:r>
      <w:r>
        <w:rPr>
          <w:rStyle w:val="A1"/>
        </w:rPr>
        <w:t>STUDIO ART.</w:t>
      </w:r>
      <w:proofErr w:type="gramEnd"/>
      <w:r>
        <w:rPr>
          <w:rStyle w:val="A1"/>
        </w:rPr>
        <w:t xml:space="preserve"> Covers intaglio, relief, silkscreen, lithography and contemporary printmaking techniques.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May be repeated for credit. Fall, </w:t>
      </w:r>
      <w:proofErr w:type="gramStart"/>
      <w:r>
        <w:rPr>
          <w:rStyle w:val="A1"/>
        </w:rPr>
        <w:t>Spring</w:t>
      </w:r>
      <w:proofErr w:type="gramEnd"/>
      <w:r>
        <w:rPr>
          <w:rStyle w:val="A1"/>
        </w:rPr>
        <w:t xml:space="preserve">. </w:t>
      </w:r>
    </w:p>
    <w:p w14:paraId="3EB47079" w14:textId="77777777" w:rsidR="007C2735" w:rsidRDefault="007C2735" w:rsidP="007C2735">
      <w:pPr>
        <w:pStyle w:val="Pa409"/>
        <w:spacing w:after="120"/>
        <w:ind w:left="360" w:hanging="360"/>
        <w:jc w:val="both"/>
        <w:rPr>
          <w:rFonts w:cs="Arial"/>
          <w:color w:val="221E1F"/>
          <w:sz w:val="16"/>
          <w:szCs w:val="16"/>
        </w:rPr>
      </w:pPr>
      <w:r>
        <w:rPr>
          <w:rStyle w:val="A1"/>
          <w:b/>
          <w:bCs/>
        </w:rPr>
        <w:t xml:space="preserve">ART 3093. </w:t>
      </w:r>
      <w:proofErr w:type="gramStart"/>
      <w:r>
        <w:rPr>
          <w:rStyle w:val="A1"/>
          <w:b/>
          <w:bCs/>
        </w:rPr>
        <w:t xml:space="preserve">Ceramics </w:t>
      </w:r>
      <w:r>
        <w:rPr>
          <w:rStyle w:val="A1"/>
        </w:rPr>
        <w:t>STUDIO ART.</w:t>
      </w:r>
      <w:proofErr w:type="gramEnd"/>
      <w:r>
        <w:rPr>
          <w:rStyle w:val="A1"/>
        </w:rPr>
        <w:t xml:space="preserve"> Introduction to ceramic materials and techniques, </w:t>
      </w:r>
      <w:proofErr w:type="spellStart"/>
      <w:r>
        <w:rPr>
          <w:rStyle w:val="A1"/>
        </w:rPr>
        <w:t>wheelthrown</w:t>
      </w:r>
      <w:proofErr w:type="spellEnd"/>
      <w:r>
        <w:rPr>
          <w:rStyle w:val="A1"/>
        </w:rPr>
        <w:t xml:space="preserve"> and </w:t>
      </w:r>
      <w:proofErr w:type="spellStart"/>
      <w:r>
        <w:rPr>
          <w:rStyle w:val="A1"/>
        </w:rPr>
        <w:t>handbuilt</w:t>
      </w:r>
      <w:proofErr w:type="spellEnd"/>
      <w:r>
        <w:rPr>
          <w:rStyle w:val="A1"/>
        </w:rPr>
        <w:t xml:space="preserve"> forms. Glazing and firing undertaken.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May be repeated for credit. Fall, </w:t>
      </w:r>
      <w:proofErr w:type="gramStart"/>
      <w:r>
        <w:rPr>
          <w:rStyle w:val="A1"/>
        </w:rPr>
        <w:t>Spring</w:t>
      </w:r>
      <w:proofErr w:type="gramEnd"/>
      <w:r>
        <w:rPr>
          <w:rStyle w:val="A1"/>
        </w:rPr>
        <w:t xml:space="preserve">. </w:t>
      </w:r>
    </w:p>
    <w:p w14:paraId="2B4BAD85" w14:textId="77777777" w:rsidR="007C2735" w:rsidRDefault="007C2735" w:rsidP="007C2735">
      <w:pPr>
        <w:pStyle w:val="Pa409"/>
        <w:spacing w:after="120"/>
        <w:ind w:left="360" w:hanging="360"/>
        <w:jc w:val="both"/>
        <w:rPr>
          <w:rFonts w:cs="Arial"/>
          <w:color w:val="221E1F"/>
          <w:sz w:val="16"/>
          <w:szCs w:val="16"/>
        </w:rPr>
      </w:pPr>
      <w:r>
        <w:rPr>
          <w:rStyle w:val="A1"/>
          <w:b/>
          <w:bCs/>
        </w:rPr>
        <w:t xml:space="preserve">ART 3103. Sculpture </w:t>
      </w:r>
      <w:r>
        <w:rPr>
          <w:rStyle w:val="A1"/>
        </w:rPr>
        <w:t xml:space="preserve">STUDIO ART. Studio practice and experimentation in three dimensional </w:t>
      </w:r>
      <w:proofErr w:type="gramStart"/>
      <w:r>
        <w:rPr>
          <w:rStyle w:val="A1"/>
        </w:rPr>
        <w:t>design</w:t>
      </w:r>
      <w:proofErr w:type="gramEnd"/>
      <w:r>
        <w:rPr>
          <w:rStyle w:val="A1"/>
        </w:rPr>
        <w:t xml:space="preserve">. Clay, wood, metal, and other materials are used. It is expected that students will spend a minimum of three additional clock hours per week on work outside the scheduled class time for each studio </w:t>
      </w:r>
      <w:r>
        <w:rPr>
          <w:rStyle w:val="A1"/>
        </w:rPr>
        <w:lastRenderedPageBreak/>
        <w:t xml:space="preserve">class. Prerequisites, a grade of C or better in ART 1013, ART 1023, ART 1033, and ART 1043. Fall, </w:t>
      </w:r>
      <w:proofErr w:type="gramStart"/>
      <w:r>
        <w:rPr>
          <w:rStyle w:val="A1"/>
        </w:rPr>
        <w:t>Spring</w:t>
      </w:r>
      <w:proofErr w:type="gramEnd"/>
      <w:r>
        <w:rPr>
          <w:rStyle w:val="A1"/>
        </w:rPr>
        <w:t xml:space="preserve">. </w:t>
      </w:r>
    </w:p>
    <w:p w14:paraId="114C9FCF" w14:textId="77777777" w:rsidR="007C2735" w:rsidRDefault="007C2735" w:rsidP="007C2735">
      <w:pPr>
        <w:pStyle w:val="Pa410"/>
        <w:spacing w:after="160"/>
        <w:ind w:left="360" w:hanging="360"/>
        <w:jc w:val="both"/>
        <w:rPr>
          <w:rFonts w:cs="Arial"/>
          <w:color w:val="221E1F"/>
          <w:sz w:val="16"/>
          <w:szCs w:val="16"/>
        </w:rPr>
      </w:pPr>
      <w:r>
        <w:rPr>
          <w:rStyle w:val="A1"/>
          <w:b/>
          <w:bCs/>
        </w:rPr>
        <w:t xml:space="preserve">ART 3330. BFA Review </w:t>
      </w:r>
      <w:r>
        <w:rPr>
          <w:rStyle w:val="A1"/>
        </w:rPr>
        <w:t>Admissions screening, transfer screening for all BFA students. Coun</w:t>
      </w:r>
      <w:r>
        <w:rPr>
          <w:rStyle w:val="A1"/>
        </w:rPr>
        <w:softHyphen/>
        <w:t xml:space="preserve">seling and advising practice by portfolio review. Provides realistic assessment of student status in relation to program. Passing is prerequisite for 4000 level ART courses. Prerequisites, a grade of C or better in ART 1013, ART 1023, ART 1033, ART 1043, ART 3033, ARTH 2583, and ARTH 2893; a 2.75 GPA in all ART, ARTH, and ARED courses. Fall, </w:t>
      </w:r>
      <w:proofErr w:type="gramStart"/>
      <w:r>
        <w:rPr>
          <w:rStyle w:val="A1"/>
        </w:rPr>
        <w:t>Spring</w:t>
      </w:r>
      <w:proofErr w:type="gramEnd"/>
      <w:r>
        <w:rPr>
          <w:rStyle w:val="A1"/>
        </w:rPr>
        <w:t xml:space="preserve">. </w:t>
      </w:r>
    </w:p>
    <w:p w14:paraId="439B8F88" w14:textId="77777777" w:rsidR="007C2735" w:rsidRDefault="007C2735" w:rsidP="007C2735">
      <w:pPr>
        <w:pStyle w:val="Pa410"/>
        <w:spacing w:after="160"/>
        <w:ind w:left="360" w:hanging="360"/>
        <w:jc w:val="both"/>
        <w:rPr>
          <w:rFonts w:cs="Arial"/>
          <w:color w:val="221E1F"/>
          <w:sz w:val="16"/>
          <w:szCs w:val="16"/>
        </w:rPr>
      </w:pPr>
      <w:r>
        <w:rPr>
          <w:rStyle w:val="A1"/>
          <w:b/>
          <w:bCs/>
        </w:rPr>
        <w:t xml:space="preserve">ART 3403. </w:t>
      </w:r>
      <w:proofErr w:type="gramStart"/>
      <w:r>
        <w:rPr>
          <w:rStyle w:val="A1"/>
          <w:b/>
          <w:bCs/>
        </w:rPr>
        <w:t xml:space="preserve">Photography </w:t>
      </w:r>
      <w:r>
        <w:rPr>
          <w:rStyle w:val="A1"/>
        </w:rPr>
        <w:t>STUDIO ART.</w:t>
      </w:r>
      <w:proofErr w:type="gramEnd"/>
      <w:r>
        <w:rPr>
          <w:rStyle w:val="A1"/>
        </w:rPr>
        <w:t xml:space="preserve"> An introductory study of photographic equipment, techniques, and processes both film based and digital. Requires three hours of lab per week.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
    <w:p w14:paraId="41DE2B40" w14:textId="77B2627F" w:rsidR="007C2735" w:rsidRPr="000D3BA7" w:rsidRDefault="007C2735" w:rsidP="007C2735">
      <w:pPr>
        <w:pStyle w:val="Pa410"/>
        <w:spacing w:after="160"/>
        <w:ind w:left="360" w:hanging="360"/>
        <w:jc w:val="both"/>
        <w:rPr>
          <w:rFonts w:cs="Arial"/>
          <w:sz w:val="16"/>
          <w:szCs w:val="16"/>
        </w:rPr>
      </w:pPr>
      <w:r w:rsidRPr="003B67E1">
        <w:rPr>
          <w:rStyle w:val="A1"/>
          <w:b/>
          <w:bCs/>
          <w:color w:val="auto"/>
        </w:rPr>
        <w:t xml:space="preserve">ART 3413. Identity Design </w:t>
      </w:r>
      <w:r w:rsidRPr="003B67E1">
        <w:rPr>
          <w:rStyle w:val="A1"/>
          <w:color w:val="auto"/>
        </w:rPr>
        <w:t xml:space="preserve">GRAPHIC DESIGN. </w:t>
      </w:r>
      <w:proofErr w:type="gramStart"/>
      <w:r w:rsidRPr="003B67E1">
        <w:rPr>
          <w:rStyle w:val="A1"/>
          <w:color w:val="auto"/>
        </w:rPr>
        <w:t>Graphic design strategies using metaphors, iconography, and the creative process.</w:t>
      </w:r>
      <w:proofErr w:type="gramEnd"/>
      <w:r w:rsidRPr="003B67E1">
        <w:rPr>
          <w:rStyle w:val="A1"/>
          <w:color w:val="auto"/>
        </w:rPr>
        <w:t xml:space="preserve"> </w:t>
      </w:r>
      <w:proofErr w:type="gramStart"/>
      <w:r w:rsidRPr="003B67E1">
        <w:rPr>
          <w:rStyle w:val="A1"/>
          <w:color w:val="auto"/>
        </w:rPr>
        <w:t>Emphasis on semiotics, color, logos, letterhead packages and the elements of corporate identity design.</w:t>
      </w:r>
      <w:proofErr w:type="gramEnd"/>
      <w:r w:rsidRPr="003B67E1">
        <w:rPr>
          <w:rStyle w:val="A1"/>
          <w:color w:val="auto"/>
        </w:rPr>
        <w:t xml:space="preserve"> Stress placed on problem solving using type and image and conceptual thinking. May be repeated for credit. It is expected that students will spend a minimum of three additional clock hours per week on work outside the scheduled class time for each studio Graphic Design class. Prerequisites, a grade of C or better in ART 1013, ART 1033, ART </w:t>
      </w:r>
      <w:r w:rsidRPr="000D3BA7">
        <w:rPr>
          <w:rStyle w:val="A1"/>
          <w:color w:val="auto"/>
        </w:rPr>
        <w:t xml:space="preserve">1043, and ART </w:t>
      </w:r>
      <w:r w:rsidRPr="000D3BA7">
        <w:rPr>
          <w:rStyle w:val="A1"/>
          <w:strike/>
          <w:color w:val="auto"/>
        </w:rPr>
        <w:t>2423</w:t>
      </w:r>
      <w:r w:rsidRPr="000D3BA7">
        <w:rPr>
          <w:rStyle w:val="A1"/>
          <w:color w:val="auto"/>
        </w:rPr>
        <w:t xml:space="preserve">. Fall. </w:t>
      </w:r>
    </w:p>
    <w:p w14:paraId="032DFDBC" w14:textId="77777777" w:rsidR="007C2735" w:rsidRPr="003B67E1" w:rsidRDefault="007C2735" w:rsidP="007C2735">
      <w:pPr>
        <w:pStyle w:val="Pa410"/>
        <w:spacing w:after="160"/>
        <w:ind w:left="360" w:hanging="360"/>
        <w:jc w:val="both"/>
        <w:rPr>
          <w:rFonts w:cs="Arial"/>
          <w:strike/>
          <w:color w:val="FF0000"/>
          <w:sz w:val="16"/>
          <w:szCs w:val="16"/>
        </w:rPr>
      </w:pPr>
      <w:r w:rsidRPr="000D3BA7">
        <w:rPr>
          <w:rStyle w:val="A1"/>
          <w:b/>
          <w:bCs/>
          <w:strike/>
          <w:color w:val="auto"/>
        </w:rPr>
        <w:t xml:space="preserve">ART 3423. Package Design </w:t>
      </w:r>
      <w:r w:rsidRPr="000D3BA7">
        <w:rPr>
          <w:rStyle w:val="A1"/>
          <w:strike/>
          <w:color w:val="auto"/>
        </w:rPr>
        <w:t xml:space="preserve">GRAPHIC DESIGN. </w:t>
      </w:r>
      <w:proofErr w:type="gramStart"/>
      <w:r w:rsidRPr="000D3BA7">
        <w:rPr>
          <w:rStyle w:val="A1"/>
          <w:strike/>
          <w:color w:val="auto"/>
        </w:rPr>
        <w:t>Structure, color, and graphics and creative application to the field of packaging.</w:t>
      </w:r>
      <w:proofErr w:type="gramEnd"/>
      <w:r w:rsidRPr="000D3BA7">
        <w:rPr>
          <w:rStyle w:val="A1"/>
          <w:strike/>
          <w:color w:val="auto"/>
        </w:rPr>
        <w:t xml:space="preserve"> Designing of three dimensional containers and displays. It is expected that students will spend a minimum of three additional clock hours per week on work outside the scheduled class time for each studio Graphic Design class. Prerequisites, a grade of C or better in ART 1013, ART 1033, ART 1043, and ART 2423. May be repeated for credit. Fall</w:t>
      </w:r>
      <w:r w:rsidRPr="003B67E1">
        <w:rPr>
          <w:rStyle w:val="A1"/>
          <w:strike/>
          <w:color w:val="FF0000"/>
        </w:rPr>
        <w:t xml:space="preserve">. </w:t>
      </w:r>
    </w:p>
    <w:p w14:paraId="166BD3B7" w14:textId="77777777" w:rsidR="007C2735" w:rsidRPr="000D3BA7" w:rsidRDefault="007C2735" w:rsidP="007C2735">
      <w:pPr>
        <w:pStyle w:val="Pa410"/>
        <w:spacing w:after="160"/>
        <w:ind w:left="360" w:hanging="360"/>
        <w:jc w:val="both"/>
        <w:rPr>
          <w:rFonts w:cs="Arial"/>
          <w:b/>
          <w:strike/>
          <w:color w:val="FF0000"/>
        </w:rPr>
      </w:pPr>
      <w:r w:rsidRPr="000D3BA7">
        <w:rPr>
          <w:rStyle w:val="A1"/>
          <w:b/>
          <w:bCs/>
          <w:strike/>
          <w:color w:val="FF0000"/>
          <w:sz w:val="24"/>
          <w:szCs w:val="24"/>
        </w:rPr>
        <w:t xml:space="preserve">ART 3433. </w:t>
      </w:r>
      <w:proofErr w:type="gramStart"/>
      <w:r w:rsidRPr="000D3BA7">
        <w:rPr>
          <w:rStyle w:val="A1"/>
          <w:b/>
          <w:bCs/>
          <w:strike/>
          <w:color w:val="FF0000"/>
          <w:sz w:val="24"/>
          <w:szCs w:val="24"/>
        </w:rPr>
        <w:t xml:space="preserve">Digital Illustration </w:t>
      </w:r>
      <w:r w:rsidRPr="000D3BA7">
        <w:rPr>
          <w:rStyle w:val="A1"/>
          <w:b/>
          <w:strike/>
          <w:color w:val="FF0000"/>
          <w:sz w:val="24"/>
          <w:szCs w:val="24"/>
        </w:rPr>
        <w:t>GRAPHIC DESIGN.</w:t>
      </w:r>
      <w:proofErr w:type="gramEnd"/>
      <w:r w:rsidRPr="000D3BA7">
        <w:rPr>
          <w:rStyle w:val="A1"/>
          <w:b/>
          <w:strike/>
          <w:color w:val="FF0000"/>
          <w:sz w:val="24"/>
          <w:szCs w:val="24"/>
        </w:rPr>
        <w:t xml:space="preserve"> </w:t>
      </w:r>
      <w:proofErr w:type="gramStart"/>
      <w:r w:rsidRPr="000D3BA7">
        <w:rPr>
          <w:rStyle w:val="A1"/>
          <w:b/>
          <w:strike/>
          <w:color w:val="FF0000"/>
          <w:sz w:val="24"/>
          <w:szCs w:val="24"/>
        </w:rPr>
        <w:t>Introduction to illustration using computer applications.</w:t>
      </w:r>
      <w:proofErr w:type="gramEnd"/>
      <w:r w:rsidRPr="000D3BA7">
        <w:rPr>
          <w:rStyle w:val="A1"/>
          <w:b/>
          <w:strike/>
          <w:color w:val="FF0000"/>
          <w:sz w:val="24"/>
          <w:szCs w:val="24"/>
        </w:rPr>
        <w:t xml:space="preserve"> May be repeated for credit. It is expected that students will spend a minimum of three additional clock hours per week on work outside the scheduled class time for each studio Graphic Design class. Prerequisites, a grade of C or better in ART 1013, ART 1033, ART 1043, and ART 2423. Fall. </w:t>
      </w:r>
    </w:p>
    <w:p w14:paraId="7C4041A8" w14:textId="6DEB3A65" w:rsidR="00D21AF4" w:rsidRPr="0014471E" w:rsidRDefault="007C2735" w:rsidP="000D3BA7">
      <w:pPr>
        <w:pStyle w:val="Pa410"/>
        <w:spacing w:after="160"/>
        <w:ind w:left="360" w:hanging="360"/>
        <w:jc w:val="both"/>
        <w:rPr>
          <w:rFonts w:ascii="Times" w:hAnsi="Times" w:cs="Arial"/>
          <w:color w:val="FF0000"/>
          <w:sz w:val="32"/>
          <w:szCs w:val="32"/>
        </w:rPr>
      </w:pPr>
      <w:r>
        <w:rPr>
          <w:rStyle w:val="A1"/>
          <w:b/>
          <w:bCs/>
        </w:rPr>
        <w:t xml:space="preserve">ART 3443. </w:t>
      </w:r>
      <w:proofErr w:type="gramStart"/>
      <w:r>
        <w:rPr>
          <w:rStyle w:val="A1"/>
          <w:b/>
          <w:bCs/>
        </w:rPr>
        <w:t xml:space="preserve">Advertising Design </w:t>
      </w:r>
      <w:r>
        <w:rPr>
          <w:rStyle w:val="A1"/>
        </w:rPr>
        <w:t>GRAPHIC DESIGN.</w:t>
      </w:r>
      <w:proofErr w:type="gramEnd"/>
      <w:r>
        <w:rPr>
          <w:rStyle w:val="A1"/>
        </w:rPr>
        <w:t xml:space="preserve"> Fundamentals and history of graphic design as it applies to advertising including the agency hierarchy and the advertising designer’s role. Emphasis on accurate communication regardless of media through development and imple</w:t>
      </w:r>
      <w:r>
        <w:rPr>
          <w:rStyle w:val="A1"/>
        </w:rPr>
        <w:softHyphen/>
        <w:t xml:space="preserve">mentation of creative work plans, concepts, and implementation and presentation. It is expected that students will spend a minimum of three additional </w:t>
      </w:r>
      <w:proofErr w:type="gramStart"/>
      <w:r>
        <w:rPr>
          <w:rStyle w:val="A1"/>
        </w:rPr>
        <w:t>clock</w:t>
      </w:r>
      <w:proofErr w:type="gramEnd"/>
      <w:r>
        <w:rPr>
          <w:rStyle w:val="A1"/>
        </w:rPr>
        <w:t xml:space="preserve"> </w:t>
      </w:r>
    </w:p>
    <w:p w14:paraId="4823BAB9" w14:textId="77777777" w:rsidR="00D21AF4" w:rsidRPr="0014471E" w:rsidRDefault="00D21AF4" w:rsidP="00D21AF4">
      <w:pPr>
        <w:tabs>
          <w:tab w:val="left" w:pos="360"/>
          <w:tab w:val="left" w:pos="720"/>
        </w:tabs>
        <w:spacing w:after="0" w:line="240" w:lineRule="auto"/>
        <w:rPr>
          <w:rStyle w:val="A1"/>
          <w:rFonts w:ascii="Times" w:hAnsi="Times"/>
          <w:color w:val="FF0000"/>
          <w:sz w:val="32"/>
          <w:szCs w:val="32"/>
        </w:rPr>
      </w:pPr>
    </w:p>
    <w:p w14:paraId="0F20EE08" w14:textId="77777777" w:rsidR="00750AF6" w:rsidRPr="00750AF6" w:rsidRDefault="00750AF6" w:rsidP="00D21AF4">
      <w:pPr>
        <w:pStyle w:val="Pa409"/>
        <w:spacing w:line="240" w:lineRule="auto"/>
        <w:ind w:left="360"/>
        <w:jc w:val="both"/>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DA7AD" w14:textId="77777777" w:rsidR="004B357F" w:rsidRDefault="004B357F" w:rsidP="00AF3758">
      <w:pPr>
        <w:spacing w:after="0" w:line="240" w:lineRule="auto"/>
      </w:pPr>
      <w:r>
        <w:separator/>
      </w:r>
    </w:p>
  </w:endnote>
  <w:endnote w:type="continuationSeparator" w:id="0">
    <w:p w14:paraId="2A55315E" w14:textId="77777777" w:rsidR="004B357F" w:rsidRDefault="004B35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86824" w14:textId="77777777" w:rsidR="004B357F" w:rsidRDefault="004B357F" w:rsidP="00AF3758">
      <w:pPr>
        <w:spacing w:after="0" w:line="240" w:lineRule="auto"/>
      </w:pPr>
      <w:r>
        <w:separator/>
      </w:r>
    </w:p>
  </w:footnote>
  <w:footnote w:type="continuationSeparator" w:id="0">
    <w:p w14:paraId="74B660BA" w14:textId="77777777" w:rsidR="004B357F" w:rsidRDefault="004B357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BEFE" w14:textId="77777777" w:rsidR="004B357F" w:rsidRPr="00986BD2" w:rsidRDefault="004B357F" w:rsidP="00384538">
    <w:pPr>
      <w:pStyle w:val="Header"/>
      <w:rPr>
        <w:rFonts w:ascii="Arial Narrow" w:hAnsi="Arial Narrow"/>
        <w:sz w:val="16"/>
        <w:szCs w:val="16"/>
      </w:rPr>
    </w:pPr>
    <w:r>
      <w:rPr>
        <w:rFonts w:ascii="Arial Narrow" w:hAnsi="Arial Narrow"/>
        <w:sz w:val="16"/>
        <w:szCs w:val="16"/>
      </w:rPr>
      <w:t>Revised 1/17/13</w:t>
    </w:r>
  </w:p>
  <w:p w14:paraId="4D14DA4F" w14:textId="77777777" w:rsidR="004B357F" w:rsidRDefault="004B3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0D3BA7"/>
    <w:rsid w:val="00103070"/>
    <w:rsid w:val="00130E5B"/>
    <w:rsid w:val="00151451"/>
    <w:rsid w:val="00185D67"/>
    <w:rsid w:val="00192C2D"/>
    <w:rsid w:val="001A5DD5"/>
    <w:rsid w:val="001D12E8"/>
    <w:rsid w:val="001F5E9E"/>
    <w:rsid w:val="00212A76"/>
    <w:rsid w:val="002315B0"/>
    <w:rsid w:val="00233C1A"/>
    <w:rsid w:val="00254447"/>
    <w:rsid w:val="00261ACE"/>
    <w:rsid w:val="00265C17"/>
    <w:rsid w:val="002D339D"/>
    <w:rsid w:val="0030580A"/>
    <w:rsid w:val="00346F5C"/>
    <w:rsid w:val="00355FF4"/>
    <w:rsid w:val="00362414"/>
    <w:rsid w:val="00374D72"/>
    <w:rsid w:val="00384538"/>
    <w:rsid w:val="00386112"/>
    <w:rsid w:val="0039762B"/>
    <w:rsid w:val="003D091A"/>
    <w:rsid w:val="003D71BF"/>
    <w:rsid w:val="003E4F3C"/>
    <w:rsid w:val="003F5D14"/>
    <w:rsid w:val="00400712"/>
    <w:rsid w:val="004072F1"/>
    <w:rsid w:val="00473252"/>
    <w:rsid w:val="00487771"/>
    <w:rsid w:val="004A7706"/>
    <w:rsid w:val="004B357F"/>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7C2735"/>
    <w:rsid w:val="0083170D"/>
    <w:rsid w:val="00884F7A"/>
    <w:rsid w:val="008C703B"/>
    <w:rsid w:val="008E6C1C"/>
    <w:rsid w:val="00951251"/>
    <w:rsid w:val="009A529F"/>
    <w:rsid w:val="009C18CD"/>
    <w:rsid w:val="00A01035"/>
    <w:rsid w:val="00A0329C"/>
    <w:rsid w:val="00A16BB1"/>
    <w:rsid w:val="00A34100"/>
    <w:rsid w:val="00A5089E"/>
    <w:rsid w:val="00A56D36"/>
    <w:rsid w:val="00A837F6"/>
    <w:rsid w:val="00AB5523"/>
    <w:rsid w:val="00AC0F04"/>
    <w:rsid w:val="00AF3758"/>
    <w:rsid w:val="00AF3C6A"/>
    <w:rsid w:val="00B024DF"/>
    <w:rsid w:val="00B1628A"/>
    <w:rsid w:val="00B35368"/>
    <w:rsid w:val="00B678DD"/>
    <w:rsid w:val="00B81D32"/>
    <w:rsid w:val="00BA301E"/>
    <w:rsid w:val="00BA5832"/>
    <w:rsid w:val="00BD2A0D"/>
    <w:rsid w:val="00BE069E"/>
    <w:rsid w:val="00C12816"/>
    <w:rsid w:val="00C23CC7"/>
    <w:rsid w:val="00C334FF"/>
    <w:rsid w:val="00C81897"/>
    <w:rsid w:val="00CB24BD"/>
    <w:rsid w:val="00D0686A"/>
    <w:rsid w:val="00D21AF4"/>
    <w:rsid w:val="00D47738"/>
    <w:rsid w:val="00D51205"/>
    <w:rsid w:val="00D57716"/>
    <w:rsid w:val="00D67AC4"/>
    <w:rsid w:val="00D72E20"/>
    <w:rsid w:val="00D979DD"/>
    <w:rsid w:val="00DA4650"/>
    <w:rsid w:val="00E45868"/>
    <w:rsid w:val="00E563D7"/>
    <w:rsid w:val="00E95BBA"/>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3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9">
    <w:name w:val="Pa409"/>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51251"/>
    <w:rPr>
      <w:rFonts w:cs="Arial"/>
      <w:color w:val="221E1F"/>
      <w:sz w:val="16"/>
      <w:szCs w:val="16"/>
    </w:rPr>
  </w:style>
  <w:style w:type="paragraph" w:customStyle="1" w:styleId="Pa244">
    <w:name w:val="Pa244"/>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951251"/>
    <w:rPr>
      <w:rFonts w:cs="Myriad Pro Cond"/>
      <w:b/>
      <w:bCs/>
      <w:color w:val="221E1F"/>
      <w:sz w:val="32"/>
      <w:szCs w:val="32"/>
    </w:rPr>
  </w:style>
  <w:style w:type="paragraph" w:customStyle="1" w:styleId="Pa240">
    <w:name w:val="Pa240"/>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0">
    <w:name w:val="Pa230"/>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6">
    <w:name w:val="A16"/>
    <w:uiPriority w:val="99"/>
    <w:rsid w:val="00951251"/>
    <w:rPr>
      <w:rFonts w:ascii="Arial" w:hAnsi="Arial" w:cs="Arial"/>
      <w:color w:val="221E1F"/>
      <w:sz w:val="12"/>
      <w:szCs w:val="12"/>
    </w:rPr>
  </w:style>
  <w:style w:type="paragraph" w:customStyle="1" w:styleId="Pa229">
    <w:name w:val="Pa229"/>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3">
    <w:name w:val="Pa53"/>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10">
    <w:name w:val="Pa210"/>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9">
    <w:name w:val="Pa39"/>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4">
    <w:name w:val="Pa234"/>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94">
    <w:name w:val="Pa194"/>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53">
    <w:name w:val="Pa253"/>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52">
    <w:name w:val="Pa252"/>
    <w:basedOn w:val="Normal"/>
    <w:next w:val="Normal"/>
    <w:uiPriority w:val="99"/>
    <w:rsid w:val="00951251"/>
    <w:pPr>
      <w:widowControl w:val="0"/>
      <w:autoSpaceDE w:val="0"/>
      <w:autoSpaceDN w:val="0"/>
      <w:adjustRightInd w:val="0"/>
      <w:spacing w:after="0" w:line="441" w:lineRule="atLeast"/>
    </w:pPr>
    <w:rPr>
      <w:rFonts w:ascii="Myriad Pro Cond" w:hAnsi="Myriad Pro Cond" w:cs="Times New Roman"/>
      <w:sz w:val="24"/>
      <w:szCs w:val="24"/>
    </w:rPr>
  </w:style>
  <w:style w:type="character" w:customStyle="1" w:styleId="A18">
    <w:name w:val="A18"/>
    <w:uiPriority w:val="99"/>
    <w:rsid w:val="00951251"/>
    <w:rPr>
      <w:rFonts w:cs="Myriad Pro Cond"/>
      <w:b/>
      <w:bCs/>
      <w:color w:val="221E1F"/>
      <w:sz w:val="26"/>
      <w:szCs w:val="26"/>
    </w:rPr>
  </w:style>
  <w:style w:type="paragraph" w:customStyle="1" w:styleId="Pa8">
    <w:name w:val="Pa8"/>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1">
    <w:name w:val="Pa11"/>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410">
    <w:name w:val="Pa410"/>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 w:type="paragraph" w:customStyle="1" w:styleId="Pa407">
    <w:name w:val="Pa407"/>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9">
    <w:name w:val="Pa409"/>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951251"/>
    <w:rPr>
      <w:rFonts w:cs="Arial"/>
      <w:color w:val="221E1F"/>
      <w:sz w:val="16"/>
      <w:szCs w:val="16"/>
    </w:rPr>
  </w:style>
  <w:style w:type="paragraph" w:customStyle="1" w:styleId="Pa244">
    <w:name w:val="Pa244"/>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951251"/>
    <w:rPr>
      <w:rFonts w:cs="Myriad Pro Cond"/>
      <w:b/>
      <w:bCs/>
      <w:color w:val="221E1F"/>
      <w:sz w:val="32"/>
      <w:szCs w:val="32"/>
    </w:rPr>
  </w:style>
  <w:style w:type="paragraph" w:customStyle="1" w:styleId="Pa240">
    <w:name w:val="Pa240"/>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0">
    <w:name w:val="Pa230"/>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6">
    <w:name w:val="A16"/>
    <w:uiPriority w:val="99"/>
    <w:rsid w:val="00951251"/>
    <w:rPr>
      <w:rFonts w:ascii="Arial" w:hAnsi="Arial" w:cs="Arial"/>
      <w:color w:val="221E1F"/>
      <w:sz w:val="12"/>
      <w:szCs w:val="12"/>
    </w:rPr>
  </w:style>
  <w:style w:type="paragraph" w:customStyle="1" w:styleId="Pa229">
    <w:name w:val="Pa229"/>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53">
    <w:name w:val="Pa53"/>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10">
    <w:name w:val="Pa210"/>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9">
    <w:name w:val="Pa39"/>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4">
    <w:name w:val="Pa234"/>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94">
    <w:name w:val="Pa194"/>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53">
    <w:name w:val="Pa253"/>
    <w:basedOn w:val="Normal"/>
    <w:next w:val="Normal"/>
    <w:uiPriority w:val="99"/>
    <w:rsid w:val="00951251"/>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252">
    <w:name w:val="Pa252"/>
    <w:basedOn w:val="Normal"/>
    <w:next w:val="Normal"/>
    <w:uiPriority w:val="99"/>
    <w:rsid w:val="00951251"/>
    <w:pPr>
      <w:widowControl w:val="0"/>
      <w:autoSpaceDE w:val="0"/>
      <w:autoSpaceDN w:val="0"/>
      <w:adjustRightInd w:val="0"/>
      <w:spacing w:after="0" w:line="441" w:lineRule="atLeast"/>
    </w:pPr>
    <w:rPr>
      <w:rFonts w:ascii="Myriad Pro Cond" w:hAnsi="Myriad Pro Cond" w:cs="Times New Roman"/>
      <w:sz w:val="24"/>
      <w:szCs w:val="24"/>
    </w:rPr>
  </w:style>
  <w:style w:type="character" w:customStyle="1" w:styleId="A18">
    <w:name w:val="A18"/>
    <w:uiPriority w:val="99"/>
    <w:rsid w:val="00951251"/>
    <w:rPr>
      <w:rFonts w:cs="Myriad Pro Cond"/>
      <w:b/>
      <w:bCs/>
      <w:color w:val="221E1F"/>
      <w:sz w:val="26"/>
      <w:szCs w:val="26"/>
    </w:rPr>
  </w:style>
  <w:style w:type="paragraph" w:customStyle="1" w:styleId="Pa8">
    <w:name w:val="Pa8"/>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11">
    <w:name w:val="Pa11"/>
    <w:basedOn w:val="Normal"/>
    <w:next w:val="Normal"/>
    <w:uiPriority w:val="99"/>
    <w:rsid w:val="00951251"/>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410">
    <w:name w:val="Pa410"/>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 w:type="paragraph" w:customStyle="1" w:styleId="Pa407">
    <w:name w:val="Pa407"/>
    <w:basedOn w:val="Normal"/>
    <w:next w:val="Normal"/>
    <w:uiPriority w:val="99"/>
    <w:rsid w:val="00951251"/>
    <w:pPr>
      <w:widowControl w:val="0"/>
      <w:autoSpaceDE w:val="0"/>
      <w:autoSpaceDN w:val="0"/>
      <w:adjustRightInd w:val="0"/>
      <w:spacing w:after="0" w:line="24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723D9"/>
    <w:rsid w:val="001B45B5"/>
    <w:rsid w:val="001F54A4"/>
    <w:rsid w:val="00380F18"/>
    <w:rsid w:val="004E1A75"/>
    <w:rsid w:val="00587536"/>
    <w:rsid w:val="005D5D2F"/>
    <w:rsid w:val="00623293"/>
    <w:rsid w:val="006C0858"/>
    <w:rsid w:val="00713AC7"/>
    <w:rsid w:val="00847198"/>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2015-04-03T16:03:00Z</dcterms:created>
  <dcterms:modified xsi:type="dcterms:W3CDTF">2015-04-03T16:03:00Z</dcterms:modified>
</cp:coreProperties>
</file>